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8950" w14:textId="77777777" w:rsidR="00902BAD" w:rsidRDefault="00902BAD" w:rsidP="00824313"/>
    <w:p w14:paraId="775C266A" w14:textId="015F59D2" w:rsidR="00824313" w:rsidRPr="00CA5788" w:rsidRDefault="00BA0692" w:rsidP="00824313">
      <w:r>
        <w:t>Novembre</w:t>
      </w:r>
      <w:r w:rsidR="00F801DA">
        <w:t xml:space="preserve"> </w:t>
      </w:r>
      <w:r w:rsidR="00D271BC">
        <w:t>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7E4C6E91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560AAC">
        <w:t>9</w:t>
      </w:r>
      <w:r w:rsidR="003B6367">
        <w:t>.</w:t>
      </w:r>
      <w:r w:rsidR="00CB4EC8">
        <w:t>1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0069D489" w:rsidR="00824313" w:rsidRDefault="001868DB" w:rsidP="008107BC">
      <w:pPr>
        <w:jc w:val="center"/>
      </w:pPr>
      <w:r>
        <w:rPr>
          <w:noProof/>
        </w:rPr>
        <w:drawing>
          <wp:inline distT="0" distB="0" distL="0" distR="0" wp14:anchorId="702A4F34" wp14:editId="6F829A64">
            <wp:extent cx="2057400" cy="1323975"/>
            <wp:effectExtent l="0" t="0" r="0" b="0"/>
            <wp:docPr id="10630710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70F0CA46" w14:textId="6300089C" w:rsidR="00935E5F" w:rsidRDefault="00542CAD" w:rsidP="0015430E">
      <w:pPr>
        <w:spacing w:after="160" w:line="259" w:lineRule="auto"/>
        <w:jc w:val="left"/>
      </w:pPr>
      <w:r>
        <w:br w:type="page"/>
      </w:r>
    </w:p>
    <w:p w14:paraId="6E099637" w14:textId="177CC55F" w:rsidR="00BD3105" w:rsidRDefault="00BD3105" w:rsidP="00BD3105">
      <w:pPr>
        <w:pStyle w:val="Titre1"/>
      </w:pPr>
      <w:r>
        <w:lastRenderedPageBreak/>
        <w:t>GRH</w:t>
      </w:r>
    </w:p>
    <w:p w14:paraId="7819B8B9" w14:textId="4F332D4F" w:rsidR="00BD3105" w:rsidRDefault="00BD3105" w:rsidP="00BD3105">
      <w:pPr>
        <w:pStyle w:val="Titre2"/>
      </w:pPr>
      <w:r>
        <w:t>CR01 : Création de la traduction "TXT_AFFECTATIONS_MAJ" et utilisation à la place de la traduction "TXT_AFFECTATIONS" qui devra dorénavant être remplacée par "e affectation" pour rendre les fenêtres modales de création/modification de l'écran "GRH &gt; Livrets Individuels &gt; Détails des livrets &gt; Affectations" cohérentes [Mantis #6565]</w:t>
      </w:r>
    </w:p>
    <w:p w14:paraId="795DFDC5" w14:textId="4278CFDB" w:rsidR="00C17CB0" w:rsidRDefault="00921F10" w:rsidP="00C17CB0">
      <w:r>
        <w:rPr>
          <w:noProof/>
        </w:rPr>
        <w:drawing>
          <wp:inline distT="0" distB="0" distL="0" distR="0" wp14:anchorId="3229B2C7" wp14:editId="217FE4CA">
            <wp:extent cx="5760720" cy="21158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08B58" w14:textId="12DB794D" w:rsidR="00BD3105" w:rsidRDefault="00B67F60" w:rsidP="00BD3105">
      <w:pPr>
        <w:pStyle w:val="Titre2"/>
      </w:pPr>
      <w:r>
        <w:rPr>
          <w:noProof/>
        </w:rPr>
        <w:drawing>
          <wp:inline distT="0" distB="0" distL="0" distR="0" wp14:anchorId="71518D76" wp14:editId="38176E3E">
            <wp:extent cx="5760720" cy="2315210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9312E" w14:textId="297059A6" w:rsidR="008B0066" w:rsidRDefault="008B0066" w:rsidP="008B0066"/>
    <w:p w14:paraId="6EC05EC1" w14:textId="7AF28CE6" w:rsidR="00BD3105" w:rsidRDefault="008B0066" w:rsidP="00BD3105">
      <w:pPr>
        <w:pStyle w:val="Titre2"/>
      </w:pPr>
      <w:r w:rsidRPr="008B0066">
        <w:t>CR02 : Les publipostages de diplômes avec un modèle "DOCX" contenant des formulaires/glossaires devraient dorénavant être résolus sans erreur [Mantis #6677]</w:t>
      </w:r>
    </w:p>
    <w:p w14:paraId="46144C1D" w14:textId="29A34F54" w:rsidR="00AC0FBB" w:rsidRDefault="00AC0FBB" w:rsidP="00AC0FBB">
      <w:r>
        <w:t>Correction d’une erreur empêchant l’ouverture d’un diplôme publiposté si celui-ci contenait un index.</w:t>
      </w:r>
    </w:p>
    <w:p w14:paraId="53145397" w14:textId="6D949729" w:rsidR="00AC0FBB" w:rsidRPr="00AC0FBB" w:rsidRDefault="00AC0FBB" w:rsidP="00AC0FBB">
      <w:r>
        <w:rPr>
          <w:noProof/>
        </w:rPr>
        <w:drawing>
          <wp:inline distT="0" distB="0" distL="0" distR="0" wp14:anchorId="7877F54E" wp14:editId="1956951E">
            <wp:extent cx="3398808" cy="1453634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343" cy="146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33934" w14:textId="77777777" w:rsidR="00B45DCC" w:rsidRDefault="00B45DCC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4"/>
        </w:rPr>
      </w:pPr>
      <w:r>
        <w:br w:type="page"/>
      </w:r>
    </w:p>
    <w:p w14:paraId="4ACA2E99" w14:textId="0B9051EA" w:rsidR="00BD3105" w:rsidRDefault="00BD3105" w:rsidP="00BD3105">
      <w:pPr>
        <w:pStyle w:val="Titre1"/>
      </w:pPr>
      <w:r>
        <w:lastRenderedPageBreak/>
        <w:t>GPEC</w:t>
      </w:r>
    </w:p>
    <w:p w14:paraId="18F15CF3" w14:textId="0E622745" w:rsidR="008B0066" w:rsidRDefault="008B0066" w:rsidP="008B0066">
      <w:pPr>
        <w:pStyle w:val="Titre2"/>
      </w:pPr>
      <w:r>
        <w:t>EP01 : Amélioration des performances des requêtes pour compter le nombre de poste rattachés au poste et pour tenir compte de la version visualisée - seules les versions validées des postes rattachés sont comptées [Mantis #6517 et #5893]</w:t>
      </w:r>
    </w:p>
    <w:p w14:paraId="5D7570F3" w14:textId="77777777" w:rsidR="00B45DCC" w:rsidRDefault="00B45DCC" w:rsidP="008B0066">
      <w:pPr>
        <w:pStyle w:val="Titre2"/>
      </w:pPr>
      <w:r>
        <w:rPr>
          <w:noProof/>
        </w:rPr>
        <w:drawing>
          <wp:inline distT="0" distB="0" distL="0" distR="0" wp14:anchorId="22AD2E2F" wp14:editId="6C822627">
            <wp:extent cx="5760720" cy="2412365"/>
            <wp:effectExtent l="0" t="0" r="0" b="0"/>
            <wp:docPr id="16" name="Image 1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6FEA8" w14:textId="57FE9A61" w:rsidR="00BD3105" w:rsidRDefault="008B0066" w:rsidP="008B0066">
      <w:pPr>
        <w:pStyle w:val="Titre2"/>
      </w:pPr>
      <w:r>
        <w:t>EP02 : Ajout d'une option "SDIS59" dans la variable "GPEC - Fiche de poste - Modèle" [Mantis #5336]</w:t>
      </w:r>
    </w:p>
    <w:p w14:paraId="7ABFBAC0" w14:textId="6A41E71A" w:rsidR="00CB0910" w:rsidRDefault="00CB0910" w:rsidP="00CB0910">
      <w:r>
        <w:t>« Outils &gt; Paramètres &gt; Paramètres &gt; GPEC »</w:t>
      </w:r>
    </w:p>
    <w:p w14:paraId="7D4BCBC6" w14:textId="173D49D2" w:rsidR="00CB0910" w:rsidRPr="00CB0910" w:rsidRDefault="00CB0910" w:rsidP="00CB0910">
      <w:r>
        <w:rPr>
          <w:noProof/>
        </w:rPr>
        <w:drawing>
          <wp:inline distT="0" distB="0" distL="0" distR="0" wp14:anchorId="2545C466" wp14:editId="33CB66F3">
            <wp:extent cx="3907766" cy="2119722"/>
            <wp:effectExtent l="0" t="0" r="0" b="0"/>
            <wp:docPr id="10" name="Image 10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able&#10;&#10;Description générée automatiquement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647" cy="21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E367E" w14:textId="1EFA82E0" w:rsidR="008B0066" w:rsidRDefault="00BD3105" w:rsidP="008B0066">
      <w:pPr>
        <w:pStyle w:val="Titre2"/>
      </w:pPr>
      <w:r>
        <w:t>CP01</w:t>
      </w:r>
      <w:r w:rsidR="00EC61A9">
        <w:t>A</w:t>
      </w:r>
      <w:r>
        <w:t xml:space="preserve"> : </w:t>
      </w:r>
      <w:r w:rsidR="00EC61A9" w:rsidRPr="00EC61A9">
        <w:t>Revue de la sécurité détaillée pour optimisation des temps de réponse [Mantis #6647]</w:t>
      </w:r>
    </w:p>
    <w:p w14:paraId="54052FED" w14:textId="77777777" w:rsidR="00B45DCC" w:rsidRDefault="00B45DCC" w:rsidP="00627443">
      <w:pPr>
        <w:pStyle w:val="Titre2"/>
      </w:pPr>
      <w:r>
        <w:rPr>
          <w:noProof/>
        </w:rPr>
        <w:drawing>
          <wp:inline distT="0" distB="0" distL="0" distR="0" wp14:anchorId="44A8E35B" wp14:editId="4AC97EC8">
            <wp:extent cx="3786996" cy="1541598"/>
            <wp:effectExtent l="0" t="0" r="0" b="0"/>
            <wp:docPr id="17" name="Image 1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texte&#10;&#10;Description générée automatiquement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245" cy="154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52458" w14:textId="2F11AC21" w:rsidR="00627443" w:rsidRDefault="00627443" w:rsidP="00627443">
      <w:pPr>
        <w:pStyle w:val="Titre2"/>
      </w:pPr>
      <w:r w:rsidRPr="00627443">
        <w:lastRenderedPageBreak/>
        <w:t>CP01B : Les utilisateurs n'ayant pas un accès complet au détail des postes devraient dorénavant voir les propriétés héritées des postes-types [Mantis #6647]</w:t>
      </w:r>
    </w:p>
    <w:p w14:paraId="1255DF44" w14:textId="77777777" w:rsidR="007C155D" w:rsidRPr="007C155D" w:rsidRDefault="007C155D" w:rsidP="007C155D"/>
    <w:p w14:paraId="6EE77BCE" w14:textId="2342502F" w:rsidR="00627443" w:rsidRDefault="007C155D" w:rsidP="00627443">
      <w:r w:rsidRPr="007C155D">
        <w:rPr>
          <w:noProof/>
        </w:rPr>
        <w:drawing>
          <wp:inline distT="0" distB="0" distL="0" distR="0" wp14:anchorId="420AEC39" wp14:editId="2012387E">
            <wp:extent cx="5760720" cy="184023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DE4F8" w14:textId="77777777" w:rsidR="0043533E" w:rsidRPr="00627443" w:rsidRDefault="0043533E" w:rsidP="00627443"/>
    <w:p w14:paraId="3DB789E2" w14:textId="64287060" w:rsidR="00BD3105" w:rsidRDefault="000D335F" w:rsidP="00BD3105">
      <w:pPr>
        <w:pStyle w:val="Titre2"/>
      </w:pPr>
      <w:r w:rsidRPr="000D335F">
        <w:rPr>
          <w:noProof/>
        </w:rPr>
        <w:drawing>
          <wp:inline distT="0" distB="0" distL="0" distR="0" wp14:anchorId="7E6BFD45" wp14:editId="042E878B">
            <wp:extent cx="5760720" cy="2520315"/>
            <wp:effectExtent l="0" t="0" r="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53F5E" w14:textId="77777777" w:rsidR="0043533E" w:rsidRDefault="0043533E" w:rsidP="0043533E"/>
    <w:p w14:paraId="29E5D0C3" w14:textId="57EBE346" w:rsidR="0043533E" w:rsidRDefault="0043533E" w:rsidP="0043533E">
      <w:r w:rsidRPr="0043533E">
        <w:rPr>
          <w:noProof/>
        </w:rPr>
        <w:drawing>
          <wp:inline distT="0" distB="0" distL="0" distR="0" wp14:anchorId="474AB74A" wp14:editId="2BF6D3BA">
            <wp:extent cx="5760720" cy="24276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D743" w14:textId="76A0EF37" w:rsidR="008B0066" w:rsidRDefault="008B0066" w:rsidP="0043533E"/>
    <w:p w14:paraId="11578DFA" w14:textId="77777777" w:rsidR="00B45DCC" w:rsidRDefault="00B45DCC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170614EF" w14:textId="22D64666" w:rsidR="008B0066" w:rsidRDefault="008B0066" w:rsidP="008B0066">
      <w:pPr>
        <w:pStyle w:val="Titre2"/>
      </w:pPr>
      <w:r w:rsidRPr="008B0066">
        <w:lastRenderedPageBreak/>
        <w:t>CP02 : Le champ "commentaire" sur les propriétés des postes ne devrait plus être affiché à tort comme étant "obligatoire" [Mantis #6529]</w:t>
      </w:r>
    </w:p>
    <w:p w14:paraId="298A6CFE" w14:textId="35EBCA64" w:rsidR="008B0066" w:rsidRDefault="008B0066" w:rsidP="008B0066">
      <w:r>
        <w:t xml:space="preserve">Avant la correction, si le champ « Commentaire » était </w:t>
      </w:r>
      <w:r w:rsidR="00CB0910">
        <w:t>présent</w:t>
      </w:r>
      <w:r>
        <w:t xml:space="preserve"> dans une propriété, un message d’alerte de type</w:t>
      </w:r>
      <w:r w:rsidR="00CB0910">
        <w:t xml:space="preserve"> « Le champ suivant est obligatoire : "Commentaire" » était déclenché à tort. C’est à présent corrigé. </w:t>
      </w:r>
    </w:p>
    <w:p w14:paraId="1FB3BEEB" w14:textId="41A8111E" w:rsidR="00BD3105" w:rsidRDefault="00CB0910" w:rsidP="00CB0910">
      <w:r>
        <w:rPr>
          <w:noProof/>
        </w:rPr>
        <w:drawing>
          <wp:inline distT="0" distB="0" distL="0" distR="0" wp14:anchorId="7B3550F1" wp14:editId="0D063190">
            <wp:extent cx="5760720" cy="2040890"/>
            <wp:effectExtent l="0" t="0" r="0" b="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01317" w14:textId="2FB3D1B1" w:rsidR="00BD3105" w:rsidRDefault="00BD3105" w:rsidP="00BD3105">
      <w:pPr>
        <w:pStyle w:val="Titre1"/>
      </w:pPr>
      <w:r>
        <w:t>Formation</w:t>
      </w:r>
    </w:p>
    <w:p w14:paraId="76D92B66" w14:textId="5361BCD5" w:rsidR="00BD3105" w:rsidRDefault="00BD3105" w:rsidP="00BD3105">
      <w:pPr>
        <w:pStyle w:val="Titre2"/>
      </w:pPr>
      <w:r>
        <w:t xml:space="preserve">EF01 : </w:t>
      </w:r>
      <w:r w:rsidR="008B0066" w:rsidRPr="008B0066">
        <w:t>Amélioration des performances de l'écran "Formation &gt; Sessions &gt; Editions" pour les sessions de FMPA [Mantis #6667</w:t>
      </w:r>
      <w:r w:rsidR="00CB0910">
        <w:t>]</w:t>
      </w:r>
    </w:p>
    <w:p w14:paraId="3BE2C913" w14:textId="77777777" w:rsidR="00B45DCC" w:rsidRDefault="00B45DCC" w:rsidP="00BD3105">
      <w:pPr>
        <w:pStyle w:val="Titre2"/>
      </w:pPr>
      <w:r>
        <w:rPr>
          <w:noProof/>
        </w:rPr>
        <w:drawing>
          <wp:inline distT="0" distB="0" distL="0" distR="0" wp14:anchorId="2E1D4F51" wp14:editId="5B2071B6">
            <wp:extent cx="5760720" cy="257683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3FF0" w14:textId="77777777" w:rsidR="00B45DCC" w:rsidRDefault="00B45DCC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60DCA4A7" w14:textId="66EE57E8" w:rsidR="00BD3105" w:rsidRDefault="00B80721" w:rsidP="00BD3105">
      <w:pPr>
        <w:pStyle w:val="Titre2"/>
      </w:pPr>
      <w:r>
        <w:lastRenderedPageBreak/>
        <w:t>C</w:t>
      </w:r>
      <w:r w:rsidR="00BD3105">
        <w:t>F01 : Correction d'une anomalie dans les sous-écrans des coûts des équipements (bilan énergétique, maintenance/réparations et équipements) dans l'écran "Formation &gt; Coûts des sessions &gt; Coûts" [Mantis #6616]</w:t>
      </w:r>
    </w:p>
    <w:p w14:paraId="65E1B0C7" w14:textId="08A36E8C" w:rsidR="00CB0910" w:rsidRPr="00CB0910" w:rsidRDefault="00CB0910" w:rsidP="00CB0910">
      <w:r>
        <w:t xml:space="preserve">Avant la correction </w:t>
      </w:r>
    </w:p>
    <w:p w14:paraId="16F4AC93" w14:textId="07D63EBD" w:rsidR="00BD3105" w:rsidRDefault="00CB0910" w:rsidP="00BD3105">
      <w:pPr>
        <w:pStyle w:val="Titre2"/>
      </w:pPr>
      <w:r>
        <w:rPr>
          <w:noProof/>
        </w:rPr>
        <w:drawing>
          <wp:inline distT="0" distB="0" distL="0" distR="0" wp14:anchorId="64689483" wp14:editId="244BB7C8">
            <wp:extent cx="5760720" cy="2233295"/>
            <wp:effectExtent l="0" t="0" r="0" b="0"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&#10;&#10;Description générée automatiquement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7E21" w14:textId="77777777" w:rsidR="00CB0910" w:rsidRDefault="00CB0910" w:rsidP="00CB0910"/>
    <w:p w14:paraId="41318C49" w14:textId="7CB7A35F" w:rsidR="00CB0910" w:rsidRDefault="00CB0910" w:rsidP="00CB0910">
      <w:r>
        <w:t>Après la correction :</w:t>
      </w:r>
    </w:p>
    <w:p w14:paraId="30F09A94" w14:textId="5EFDA9A6" w:rsidR="00CB0910" w:rsidRPr="00CB0910" w:rsidRDefault="00CB0910" w:rsidP="00CB0910">
      <w:r>
        <w:rPr>
          <w:noProof/>
        </w:rPr>
        <w:drawing>
          <wp:inline distT="0" distB="0" distL="0" distR="0" wp14:anchorId="44622B48" wp14:editId="30BAB2BF">
            <wp:extent cx="5760720" cy="2118995"/>
            <wp:effectExtent l="0" t="0" r="0" b="0"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&#10;&#10;Description générée automatiquement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CED45" w14:textId="77777777" w:rsidR="00B45DCC" w:rsidRDefault="00B45DCC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4"/>
          <w:szCs w:val="24"/>
        </w:rPr>
      </w:pPr>
      <w:r>
        <w:br w:type="page"/>
      </w:r>
    </w:p>
    <w:p w14:paraId="438D4E8E" w14:textId="3E34C02A" w:rsidR="00BD3105" w:rsidRPr="00EC61A9" w:rsidRDefault="00BD3105" w:rsidP="00BD3105">
      <w:pPr>
        <w:pStyle w:val="Titre1"/>
      </w:pPr>
      <w:r w:rsidRPr="00EC61A9">
        <w:lastRenderedPageBreak/>
        <w:t>Outils</w:t>
      </w:r>
    </w:p>
    <w:p w14:paraId="170275FD" w14:textId="6514DC42" w:rsidR="00BD3105" w:rsidRDefault="00BD3105" w:rsidP="00841029">
      <w:pPr>
        <w:pStyle w:val="Titre2"/>
      </w:pPr>
      <w:r w:rsidRPr="00841029">
        <w:t>CO01 :</w:t>
      </w:r>
      <w:r w:rsidR="00841029">
        <w:t xml:space="preserve"> Les fichiers PDF issus de requêtes attachées dans les pièces jointes des notifications devraient dorénavant être correctement attachées dans les courriels [Mantis #6396]</w:t>
      </w:r>
    </w:p>
    <w:p w14:paraId="6C52B221" w14:textId="6A0AF005" w:rsidR="008D54C7" w:rsidRDefault="008D54C7" w:rsidP="008D54C7">
      <w:r>
        <w:rPr>
          <w:noProof/>
        </w:rPr>
        <w:drawing>
          <wp:inline distT="0" distB="0" distL="0" distR="0" wp14:anchorId="67170E50" wp14:editId="752365F2">
            <wp:extent cx="5760720" cy="2059305"/>
            <wp:effectExtent l="0" t="0" r="0" b="0"/>
            <wp:docPr id="7" name="Image 7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able&#10;&#10;Description générée automatiquement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6DA71" w14:textId="5C16E6BC" w:rsidR="008D54C7" w:rsidRDefault="008D54C7" w:rsidP="008D54C7"/>
    <w:p w14:paraId="759E9149" w14:textId="53245A1E" w:rsidR="008D54C7" w:rsidRPr="008D54C7" w:rsidRDefault="008D54C7" w:rsidP="008D54C7">
      <w:r>
        <w:rPr>
          <w:noProof/>
        </w:rPr>
        <w:drawing>
          <wp:inline distT="0" distB="0" distL="0" distR="0" wp14:anchorId="34A217C7" wp14:editId="6835AFF8">
            <wp:extent cx="5760720" cy="1927225"/>
            <wp:effectExtent l="0" t="0" r="0" b="0"/>
            <wp:docPr id="8" name="Image 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able&#10;&#10;Description générée automatiquement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B83FD" w14:textId="4104EAD4" w:rsidR="00C4439E" w:rsidRPr="00C4439E" w:rsidRDefault="00C4439E" w:rsidP="00C4439E">
      <w:pPr>
        <w:pStyle w:val="Titre2"/>
      </w:pPr>
      <w:r w:rsidRPr="00C4439E">
        <w:t>CO02</w:t>
      </w:r>
      <w:r w:rsidR="008B0066">
        <w:t>A</w:t>
      </w:r>
      <w:r w:rsidRPr="00C4439E">
        <w:t xml:space="preserve"> : Correction d'une anomalie lors de l'affichage des écrans "Outils &gt; Requ</w:t>
      </w:r>
      <w:r>
        <w:t>ê</w:t>
      </w:r>
      <w:r w:rsidRPr="00C4439E">
        <w:t>teur &gt; Création de requête &gt; Conditions" et "Conditions Fonctionnelles" [Mantis #6678]</w:t>
      </w:r>
    </w:p>
    <w:p w14:paraId="54751611" w14:textId="14B942F3" w:rsidR="00BD3105" w:rsidRDefault="00E53198" w:rsidP="00BD3105">
      <w:pPr>
        <w:pStyle w:val="Titre2"/>
      </w:pPr>
      <w:r>
        <w:rPr>
          <w:noProof/>
        </w:rPr>
        <w:drawing>
          <wp:inline distT="0" distB="0" distL="0" distR="0" wp14:anchorId="05485EB5" wp14:editId="701EC1F6">
            <wp:extent cx="5760720" cy="166624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FBCB0" w14:textId="3247CA9C" w:rsidR="008B0066" w:rsidRDefault="008B0066" w:rsidP="008B0066">
      <w:pPr>
        <w:pStyle w:val="Titre2"/>
      </w:pPr>
      <w:r>
        <w:t>CO02B : Correction d'une anomalie lors de l'utilisation de requêtes avec des conditions fonctionnelles demandées à l'exécution (titre et prise en compte de la valeur) [Mantis #6722]</w:t>
      </w:r>
    </w:p>
    <w:p w14:paraId="0734A176" w14:textId="504786E0" w:rsidR="0068609D" w:rsidRDefault="0068609D" w:rsidP="0068609D">
      <w:r>
        <w:rPr>
          <w:noProof/>
        </w:rPr>
        <w:drawing>
          <wp:inline distT="0" distB="0" distL="0" distR="0" wp14:anchorId="7319182C" wp14:editId="5EADE56E">
            <wp:extent cx="5760720" cy="6985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237A" w14:textId="66BA0164" w:rsidR="0068609D" w:rsidRPr="0068609D" w:rsidRDefault="0068609D" w:rsidP="0068609D">
      <w:r>
        <w:t xml:space="preserve">Les conditions fonctionnelles demandées à l’exécution n’étaient pas </w:t>
      </w:r>
      <w:r w:rsidR="002A1AB3">
        <w:t>prises</w:t>
      </w:r>
      <w:r>
        <w:t xml:space="preserve"> en compte ou entrainait un message d’erreur (requête non aboutie).</w:t>
      </w:r>
    </w:p>
    <w:p w14:paraId="0984B6CA" w14:textId="48169F29" w:rsidR="0068609D" w:rsidRDefault="0068609D" w:rsidP="0068609D">
      <w:pPr>
        <w:pStyle w:val="Titre2"/>
      </w:pPr>
      <w:r w:rsidRPr="0068609D">
        <w:lastRenderedPageBreak/>
        <w:t>CO02C : Retour sur l'évolution 3.27-EO07 - amélioration du calcul de l'ordre des tables [Mantis 0006722]</w:t>
      </w:r>
    </w:p>
    <w:p w14:paraId="26E4C4E2" w14:textId="620F0BD5" w:rsidR="0068609D" w:rsidRDefault="00B45DCC" w:rsidP="0068609D">
      <w:r>
        <w:t xml:space="preserve">Avant la correction, les tables n’étaient pas dans le bon ordre. </w:t>
      </w:r>
    </w:p>
    <w:p w14:paraId="7645CEA1" w14:textId="2AE3F458" w:rsidR="00B45DCC" w:rsidRDefault="00B45DCC" w:rsidP="0068609D">
      <w:r>
        <w:rPr>
          <w:noProof/>
        </w:rPr>
        <w:drawing>
          <wp:inline distT="0" distB="0" distL="0" distR="0" wp14:anchorId="0621AAF7" wp14:editId="3646697A">
            <wp:extent cx="5760720" cy="1874520"/>
            <wp:effectExtent l="0" t="0" r="0" b="0"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texte&#10;&#10;Description générée automatiquement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0628F" w14:textId="77777777" w:rsidR="00B45DCC" w:rsidRPr="0068609D" w:rsidRDefault="00B45DCC" w:rsidP="0068609D"/>
    <w:p w14:paraId="224A16EE" w14:textId="00D4A23E" w:rsidR="008B0066" w:rsidRDefault="008B0066" w:rsidP="008B0066">
      <w:pPr>
        <w:pStyle w:val="Titre2"/>
      </w:pPr>
      <w:r>
        <w:t>CO03 : Correction d'une anomalie de gestion des sessions sur le webservice Intranet [Pas de Mantis]</w:t>
      </w:r>
    </w:p>
    <w:p w14:paraId="7860CC88" w14:textId="693B5AA5" w:rsidR="00CB0910" w:rsidRPr="00CB0910" w:rsidRDefault="00CB0910" w:rsidP="00CB0910">
      <w:r>
        <w:t xml:space="preserve">Point technique – Pas d’illustration possible. </w:t>
      </w:r>
    </w:p>
    <w:p w14:paraId="6DBB4136" w14:textId="6BDC37E4" w:rsidR="008B0066" w:rsidRDefault="008B0066" w:rsidP="008B0066">
      <w:pPr>
        <w:pStyle w:val="Titre2"/>
      </w:pPr>
      <w:r w:rsidRPr="008B0066">
        <w:t>CO04 : Correction diverses sur le webservice entrante Sedit (wsDataSump) [Mantis #6694]</w:t>
      </w:r>
    </w:p>
    <w:p w14:paraId="4845DBF7" w14:textId="77777777" w:rsidR="00CB0910" w:rsidRPr="00CB0910" w:rsidRDefault="00CB0910" w:rsidP="00CB0910">
      <w:r>
        <w:t xml:space="preserve">Point technique – Pas d’illustration possible. </w:t>
      </w:r>
    </w:p>
    <w:p w14:paraId="7A5920A2" w14:textId="77777777" w:rsidR="00CB0910" w:rsidRPr="00CB0910" w:rsidRDefault="00CB0910" w:rsidP="00CB0910"/>
    <w:p w14:paraId="7028BA10" w14:textId="3B1468F9" w:rsidR="00931CBF" w:rsidRPr="00931CBF" w:rsidRDefault="00931CBF" w:rsidP="00BD3105">
      <w:pPr>
        <w:pStyle w:val="Titre2"/>
      </w:pPr>
    </w:p>
    <w:sectPr w:rsidR="00931CBF" w:rsidRPr="00931CBF" w:rsidSect="00824313">
      <w:headerReference w:type="default" r:id="rId31"/>
      <w:footerReference w:type="default" r:id="rId32"/>
      <w:footerReference w:type="first" r:id="rId3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D18B" w14:textId="77777777" w:rsidR="00117FBA" w:rsidRDefault="00117FBA" w:rsidP="00824313">
      <w:r>
        <w:separator/>
      </w:r>
    </w:p>
  </w:endnote>
  <w:endnote w:type="continuationSeparator" w:id="0">
    <w:p w14:paraId="6A9217A0" w14:textId="77777777" w:rsidR="00117FBA" w:rsidRDefault="00117FBA" w:rsidP="00824313">
      <w:r>
        <w:continuationSeparator/>
      </w:r>
    </w:p>
  </w:endnote>
  <w:endnote w:type="continuationNotice" w:id="1">
    <w:p w14:paraId="2414378B" w14:textId="77777777" w:rsidR="00117FBA" w:rsidRDefault="00117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84"/>
      <w:gridCol w:w="7904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45BB" w14:textId="77777777" w:rsidR="00117FBA" w:rsidRDefault="00117FBA" w:rsidP="00824313">
      <w:r>
        <w:separator/>
      </w:r>
    </w:p>
  </w:footnote>
  <w:footnote w:type="continuationSeparator" w:id="0">
    <w:p w14:paraId="78AD42CF" w14:textId="77777777" w:rsidR="00117FBA" w:rsidRDefault="00117FBA" w:rsidP="00824313">
      <w:r>
        <w:continuationSeparator/>
      </w:r>
    </w:p>
  </w:footnote>
  <w:footnote w:type="continuationNotice" w:id="1">
    <w:p w14:paraId="68563E49" w14:textId="77777777" w:rsidR="00117FBA" w:rsidRDefault="00117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4C55E0F6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</w:t>
    </w:r>
    <w:r w:rsidR="00BD3105">
      <w:rPr>
        <w:rStyle w:val="Accentuationlgre"/>
        <w:sz w:val="28"/>
        <w:szCs w:val="28"/>
      </w:rPr>
      <w:t>9</w:t>
    </w:r>
    <w:r w:rsidR="00CB4EC8">
      <w:rPr>
        <w:rStyle w:val="Accentuationlgre"/>
        <w:sz w:val="28"/>
        <w:szCs w:val="28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6"/>
  </w:num>
  <w:num w:numId="2" w16cid:durableId="1563903687">
    <w:abstractNumId w:val="0"/>
  </w:num>
  <w:num w:numId="3" w16cid:durableId="601307344">
    <w:abstractNumId w:val="24"/>
  </w:num>
  <w:num w:numId="4" w16cid:durableId="303051277">
    <w:abstractNumId w:val="34"/>
  </w:num>
  <w:num w:numId="5" w16cid:durableId="633682848">
    <w:abstractNumId w:val="14"/>
  </w:num>
  <w:num w:numId="6" w16cid:durableId="55711033">
    <w:abstractNumId w:val="5"/>
  </w:num>
  <w:num w:numId="7" w16cid:durableId="1007441727">
    <w:abstractNumId w:val="29"/>
  </w:num>
  <w:num w:numId="8" w16cid:durableId="536048578">
    <w:abstractNumId w:val="19"/>
  </w:num>
  <w:num w:numId="9" w16cid:durableId="1411923473">
    <w:abstractNumId w:val="33"/>
  </w:num>
  <w:num w:numId="10" w16cid:durableId="226840540">
    <w:abstractNumId w:val="27"/>
  </w:num>
  <w:num w:numId="11" w16cid:durableId="2084180012">
    <w:abstractNumId w:val="3"/>
  </w:num>
  <w:num w:numId="12" w16cid:durableId="2013532427">
    <w:abstractNumId w:val="23"/>
  </w:num>
  <w:num w:numId="13" w16cid:durableId="2104639320">
    <w:abstractNumId w:val="12"/>
  </w:num>
  <w:num w:numId="14" w16cid:durableId="373578720">
    <w:abstractNumId w:val="21"/>
  </w:num>
  <w:num w:numId="15" w16cid:durableId="1085296778">
    <w:abstractNumId w:val="13"/>
  </w:num>
  <w:num w:numId="16" w16cid:durableId="1334987268">
    <w:abstractNumId w:val="30"/>
  </w:num>
  <w:num w:numId="17" w16cid:durableId="1797214143">
    <w:abstractNumId w:val="15"/>
  </w:num>
  <w:num w:numId="18" w16cid:durableId="894856317">
    <w:abstractNumId w:val="9"/>
  </w:num>
  <w:num w:numId="19" w16cid:durableId="700008678">
    <w:abstractNumId w:val="28"/>
  </w:num>
  <w:num w:numId="20" w16cid:durableId="1592931718">
    <w:abstractNumId w:val="11"/>
  </w:num>
  <w:num w:numId="21" w16cid:durableId="327636181">
    <w:abstractNumId w:val="20"/>
  </w:num>
  <w:num w:numId="22" w16cid:durableId="1839035766">
    <w:abstractNumId w:val="17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1"/>
  </w:num>
  <w:num w:numId="26" w16cid:durableId="1680235214">
    <w:abstractNumId w:val="26"/>
  </w:num>
  <w:num w:numId="27" w16cid:durableId="195584415">
    <w:abstractNumId w:val="6"/>
  </w:num>
  <w:num w:numId="28" w16cid:durableId="203640123">
    <w:abstractNumId w:val="25"/>
  </w:num>
  <w:num w:numId="29" w16cid:durableId="1426654145">
    <w:abstractNumId w:val="18"/>
  </w:num>
  <w:num w:numId="30" w16cid:durableId="343284724">
    <w:abstractNumId w:val="7"/>
  </w:num>
  <w:num w:numId="31" w16cid:durableId="1216700105">
    <w:abstractNumId w:val="32"/>
  </w:num>
  <w:num w:numId="32" w16cid:durableId="579758854">
    <w:abstractNumId w:val="8"/>
  </w:num>
  <w:num w:numId="33" w16cid:durableId="1252659853">
    <w:abstractNumId w:val="10"/>
  </w:num>
  <w:num w:numId="34" w16cid:durableId="1218322891">
    <w:abstractNumId w:val="22"/>
  </w:num>
  <w:num w:numId="35" w16cid:durableId="97676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FFD"/>
    <w:rsid w:val="0000031B"/>
    <w:rsid w:val="00000489"/>
    <w:rsid w:val="00001487"/>
    <w:rsid w:val="0000181A"/>
    <w:rsid w:val="00001893"/>
    <w:rsid w:val="000023B0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92C"/>
    <w:rsid w:val="00010C43"/>
    <w:rsid w:val="00010F89"/>
    <w:rsid w:val="000113DB"/>
    <w:rsid w:val="00012986"/>
    <w:rsid w:val="00012B4A"/>
    <w:rsid w:val="00012C01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2356"/>
    <w:rsid w:val="00022475"/>
    <w:rsid w:val="000230FF"/>
    <w:rsid w:val="0002339D"/>
    <w:rsid w:val="00023452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4213"/>
    <w:rsid w:val="000348CC"/>
    <w:rsid w:val="000351B2"/>
    <w:rsid w:val="00036362"/>
    <w:rsid w:val="00036584"/>
    <w:rsid w:val="00036789"/>
    <w:rsid w:val="00037C54"/>
    <w:rsid w:val="0004016C"/>
    <w:rsid w:val="00040635"/>
    <w:rsid w:val="00040A6C"/>
    <w:rsid w:val="00040B04"/>
    <w:rsid w:val="00040F59"/>
    <w:rsid w:val="00040F97"/>
    <w:rsid w:val="00041A80"/>
    <w:rsid w:val="00041ED1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248B"/>
    <w:rsid w:val="00052A43"/>
    <w:rsid w:val="000533BC"/>
    <w:rsid w:val="00053C60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6019E"/>
    <w:rsid w:val="000602D0"/>
    <w:rsid w:val="00060860"/>
    <w:rsid w:val="00061087"/>
    <w:rsid w:val="00061986"/>
    <w:rsid w:val="00062450"/>
    <w:rsid w:val="00062688"/>
    <w:rsid w:val="0006285E"/>
    <w:rsid w:val="00062D72"/>
    <w:rsid w:val="00064B18"/>
    <w:rsid w:val="00064FF7"/>
    <w:rsid w:val="00065314"/>
    <w:rsid w:val="00066018"/>
    <w:rsid w:val="00066357"/>
    <w:rsid w:val="0006706A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644E"/>
    <w:rsid w:val="000772DC"/>
    <w:rsid w:val="00077AD1"/>
    <w:rsid w:val="000808E6"/>
    <w:rsid w:val="000809AB"/>
    <w:rsid w:val="00080C18"/>
    <w:rsid w:val="000814B9"/>
    <w:rsid w:val="00081730"/>
    <w:rsid w:val="00081A90"/>
    <w:rsid w:val="00082559"/>
    <w:rsid w:val="0008291E"/>
    <w:rsid w:val="00083011"/>
    <w:rsid w:val="00083B6C"/>
    <w:rsid w:val="00084435"/>
    <w:rsid w:val="00085B68"/>
    <w:rsid w:val="00085C48"/>
    <w:rsid w:val="0008633D"/>
    <w:rsid w:val="00086414"/>
    <w:rsid w:val="000867D1"/>
    <w:rsid w:val="00086903"/>
    <w:rsid w:val="000869EF"/>
    <w:rsid w:val="00086C68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A0097"/>
    <w:rsid w:val="000A03F3"/>
    <w:rsid w:val="000A0A94"/>
    <w:rsid w:val="000A0B5C"/>
    <w:rsid w:val="000A0BBC"/>
    <w:rsid w:val="000A1169"/>
    <w:rsid w:val="000A18F8"/>
    <w:rsid w:val="000A1DD7"/>
    <w:rsid w:val="000A2096"/>
    <w:rsid w:val="000A22C7"/>
    <w:rsid w:val="000A3397"/>
    <w:rsid w:val="000A3745"/>
    <w:rsid w:val="000A3A53"/>
    <w:rsid w:val="000A3AD0"/>
    <w:rsid w:val="000A469E"/>
    <w:rsid w:val="000A48D6"/>
    <w:rsid w:val="000A5031"/>
    <w:rsid w:val="000A6E01"/>
    <w:rsid w:val="000A6E9B"/>
    <w:rsid w:val="000A7201"/>
    <w:rsid w:val="000A7A95"/>
    <w:rsid w:val="000A7D35"/>
    <w:rsid w:val="000B135D"/>
    <w:rsid w:val="000B20E0"/>
    <w:rsid w:val="000B2A3C"/>
    <w:rsid w:val="000B318F"/>
    <w:rsid w:val="000B3CC6"/>
    <w:rsid w:val="000B417D"/>
    <w:rsid w:val="000B4CD9"/>
    <w:rsid w:val="000B5642"/>
    <w:rsid w:val="000B57C1"/>
    <w:rsid w:val="000B5F99"/>
    <w:rsid w:val="000B71E0"/>
    <w:rsid w:val="000B73E2"/>
    <w:rsid w:val="000B782D"/>
    <w:rsid w:val="000B7B70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5C6"/>
    <w:rsid w:val="000C77DF"/>
    <w:rsid w:val="000C7A79"/>
    <w:rsid w:val="000D07D4"/>
    <w:rsid w:val="000D0C22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4409"/>
    <w:rsid w:val="0010456C"/>
    <w:rsid w:val="00104F9E"/>
    <w:rsid w:val="00105CC4"/>
    <w:rsid w:val="00106D29"/>
    <w:rsid w:val="00106EA4"/>
    <w:rsid w:val="00106F97"/>
    <w:rsid w:val="00107017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A47"/>
    <w:rsid w:val="00116742"/>
    <w:rsid w:val="00116996"/>
    <w:rsid w:val="00116B3D"/>
    <w:rsid w:val="00116D11"/>
    <w:rsid w:val="0011721D"/>
    <w:rsid w:val="00117FBA"/>
    <w:rsid w:val="0012004C"/>
    <w:rsid w:val="00120790"/>
    <w:rsid w:val="001209E0"/>
    <w:rsid w:val="00120B22"/>
    <w:rsid w:val="00121EF0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3C9"/>
    <w:rsid w:val="00143EE7"/>
    <w:rsid w:val="00143FB6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73AF"/>
    <w:rsid w:val="001507A4"/>
    <w:rsid w:val="00150E73"/>
    <w:rsid w:val="00150EA6"/>
    <w:rsid w:val="001511A2"/>
    <w:rsid w:val="00151B68"/>
    <w:rsid w:val="00151E26"/>
    <w:rsid w:val="00151F6B"/>
    <w:rsid w:val="001525D4"/>
    <w:rsid w:val="00152BC2"/>
    <w:rsid w:val="00152F25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700B2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9"/>
    <w:rsid w:val="00175B9B"/>
    <w:rsid w:val="00175BDE"/>
    <w:rsid w:val="00175C6A"/>
    <w:rsid w:val="00175F5F"/>
    <w:rsid w:val="001760DC"/>
    <w:rsid w:val="00176100"/>
    <w:rsid w:val="00176713"/>
    <w:rsid w:val="00176D5C"/>
    <w:rsid w:val="00177519"/>
    <w:rsid w:val="00177783"/>
    <w:rsid w:val="001779FA"/>
    <w:rsid w:val="00177E0D"/>
    <w:rsid w:val="001805E9"/>
    <w:rsid w:val="001806B3"/>
    <w:rsid w:val="00180E68"/>
    <w:rsid w:val="0018174B"/>
    <w:rsid w:val="00181970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68DB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C17"/>
    <w:rsid w:val="00193C84"/>
    <w:rsid w:val="001945F6"/>
    <w:rsid w:val="00194605"/>
    <w:rsid w:val="001947AD"/>
    <w:rsid w:val="001948DE"/>
    <w:rsid w:val="001956F7"/>
    <w:rsid w:val="0019642F"/>
    <w:rsid w:val="001964C4"/>
    <w:rsid w:val="001965D8"/>
    <w:rsid w:val="00197D75"/>
    <w:rsid w:val="001A0B31"/>
    <w:rsid w:val="001A0DF7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99E"/>
    <w:rsid w:val="001A5A4F"/>
    <w:rsid w:val="001A5CDF"/>
    <w:rsid w:val="001A5CE6"/>
    <w:rsid w:val="001A5CEB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74CF"/>
    <w:rsid w:val="001C002E"/>
    <w:rsid w:val="001C181D"/>
    <w:rsid w:val="001C2183"/>
    <w:rsid w:val="001C4866"/>
    <w:rsid w:val="001C51E6"/>
    <w:rsid w:val="001C5BB2"/>
    <w:rsid w:val="001C5ED2"/>
    <w:rsid w:val="001C6111"/>
    <w:rsid w:val="001C6330"/>
    <w:rsid w:val="001C668F"/>
    <w:rsid w:val="001C6A9A"/>
    <w:rsid w:val="001C6FC7"/>
    <w:rsid w:val="001C722B"/>
    <w:rsid w:val="001C7BF3"/>
    <w:rsid w:val="001C7C87"/>
    <w:rsid w:val="001D028E"/>
    <w:rsid w:val="001D0481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15B"/>
    <w:rsid w:val="001E6A55"/>
    <w:rsid w:val="001E6D7D"/>
    <w:rsid w:val="001E6DC2"/>
    <w:rsid w:val="001E6E06"/>
    <w:rsid w:val="001E6FDA"/>
    <w:rsid w:val="001E7429"/>
    <w:rsid w:val="001E7C09"/>
    <w:rsid w:val="001F00C2"/>
    <w:rsid w:val="001F02F6"/>
    <w:rsid w:val="001F0C17"/>
    <w:rsid w:val="001F1330"/>
    <w:rsid w:val="001F1E5D"/>
    <w:rsid w:val="001F205B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C04"/>
    <w:rsid w:val="00203646"/>
    <w:rsid w:val="00204355"/>
    <w:rsid w:val="00204FDA"/>
    <w:rsid w:val="002051BB"/>
    <w:rsid w:val="0020547D"/>
    <w:rsid w:val="00206449"/>
    <w:rsid w:val="002065FE"/>
    <w:rsid w:val="0020697F"/>
    <w:rsid w:val="00206FE7"/>
    <w:rsid w:val="002077FC"/>
    <w:rsid w:val="00207CB9"/>
    <w:rsid w:val="002102C5"/>
    <w:rsid w:val="002102DB"/>
    <w:rsid w:val="002104B6"/>
    <w:rsid w:val="002112A1"/>
    <w:rsid w:val="00212363"/>
    <w:rsid w:val="0021268D"/>
    <w:rsid w:val="00213B5D"/>
    <w:rsid w:val="00213DCB"/>
    <w:rsid w:val="00214187"/>
    <w:rsid w:val="00214242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8F3"/>
    <w:rsid w:val="00217A3E"/>
    <w:rsid w:val="00220478"/>
    <w:rsid w:val="002210C1"/>
    <w:rsid w:val="00221DCB"/>
    <w:rsid w:val="00221E81"/>
    <w:rsid w:val="002229BB"/>
    <w:rsid w:val="00222A5A"/>
    <w:rsid w:val="00222E95"/>
    <w:rsid w:val="00222EDC"/>
    <w:rsid w:val="0022305E"/>
    <w:rsid w:val="00223740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C3A"/>
    <w:rsid w:val="002311D8"/>
    <w:rsid w:val="00231897"/>
    <w:rsid w:val="00231992"/>
    <w:rsid w:val="00231A53"/>
    <w:rsid w:val="0023240F"/>
    <w:rsid w:val="0023300F"/>
    <w:rsid w:val="0023393B"/>
    <w:rsid w:val="00233B32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C1A"/>
    <w:rsid w:val="00237E81"/>
    <w:rsid w:val="002400C9"/>
    <w:rsid w:val="00240881"/>
    <w:rsid w:val="002418A3"/>
    <w:rsid w:val="00242396"/>
    <w:rsid w:val="00242481"/>
    <w:rsid w:val="00242F07"/>
    <w:rsid w:val="00243594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480C"/>
    <w:rsid w:val="002548FE"/>
    <w:rsid w:val="00254AF1"/>
    <w:rsid w:val="00255B4F"/>
    <w:rsid w:val="00255CE6"/>
    <w:rsid w:val="00255EAF"/>
    <w:rsid w:val="002566B7"/>
    <w:rsid w:val="002569D5"/>
    <w:rsid w:val="00257CCE"/>
    <w:rsid w:val="00257FDB"/>
    <w:rsid w:val="002602D0"/>
    <w:rsid w:val="00260871"/>
    <w:rsid w:val="00260B32"/>
    <w:rsid w:val="002612E2"/>
    <w:rsid w:val="002613B0"/>
    <w:rsid w:val="00261D35"/>
    <w:rsid w:val="00262725"/>
    <w:rsid w:val="00262BED"/>
    <w:rsid w:val="002635D1"/>
    <w:rsid w:val="00263C8B"/>
    <w:rsid w:val="00264D9C"/>
    <w:rsid w:val="00264F84"/>
    <w:rsid w:val="00264FCF"/>
    <w:rsid w:val="002653C7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CE0"/>
    <w:rsid w:val="00274DAF"/>
    <w:rsid w:val="00275950"/>
    <w:rsid w:val="00275A6A"/>
    <w:rsid w:val="00275B1C"/>
    <w:rsid w:val="00276099"/>
    <w:rsid w:val="0027609F"/>
    <w:rsid w:val="00276EB2"/>
    <w:rsid w:val="002774B0"/>
    <w:rsid w:val="002779F6"/>
    <w:rsid w:val="00280125"/>
    <w:rsid w:val="0028068A"/>
    <w:rsid w:val="002807C9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709"/>
    <w:rsid w:val="00283DBB"/>
    <w:rsid w:val="002841EF"/>
    <w:rsid w:val="0028521E"/>
    <w:rsid w:val="002857A5"/>
    <w:rsid w:val="00285AC5"/>
    <w:rsid w:val="00285C41"/>
    <w:rsid w:val="0028671D"/>
    <w:rsid w:val="0028723F"/>
    <w:rsid w:val="00287454"/>
    <w:rsid w:val="00287B8E"/>
    <w:rsid w:val="00287B9B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5D0"/>
    <w:rsid w:val="002936B7"/>
    <w:rsid w:val="00293E8E"/>
    <w:rsid w:val="0029428C"/>
    <w:rsid w:val="002950D3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9FB"/>
    <w:rsid w:val="002A5125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340"/>
    <w:rsid w:val="002C6A5E"/>
    <w:rsid w:val="002C6A84"/>
    <w:rsid w:val="002C6BCC"/>
    <w:rsid w:val="002D054F"/>
    <w:rsid w:val="002D13B4"/>
    <w:rsid w:val="002D1816"/>
    <w:rsid w:val="002D2C28"/>
    <w:rsid w:val="002D2D0B"/>
    <w:rsid w:val="002D3DF7"/>
    <w:rsid w:val="002D3E32"/>
    <w:rsid w:val="002D491C"/>
    <w:rsid w:val="002D4B3B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3C2B"/>
    <w:rsid w:val="00304B27"/>
    <w:rsid w:val="0030505A"/>
    <w:rsid w:val="00305090"/>
    <w:rsid w:val="00305C62"/>
    <w:rsid w:val="0030607B"/>
    <w:rsid w:val="00306389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2DA8"/>
    <w:rsid w:val="00313ED1"/>
    <w:rsid w:val="00313EF8"/>
    <w:rsid w:val="0031497D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628"/>
    <w:rsid w:val="00332825"/>
    <w:rsid w:val="00332B3C"/>
    <w:rsid w:val="00333BE5"/>
    <w:rsid w:val="003349A0"/>
    <w:rsid w:val="00334F46"/>
    <w:rsid w:val="00335C5F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D36"/>
    <w:rsid w:val="00375AE2"/>
    <w:rsid w:val="00375D85"/>
    <w:rsid w:val="00375F68"/>
    <w:rsid w:val="00375FDA"/>
    <w:rsid w:val="0037682C"/>
    <w:rsid w:val="00376D1F"/>
    <w:rsid w:val="00376F25"/>
    <w:rsid w:val="0038047E"/>
    <w:rsid w:val="0038059A"/>
    <w:rsid w:val="00380767"/>
    <w:rsid w:val="00380E0E"/>
    <w:rsid w:val="003813B5"/>
    <w:rsid w:val="0038170A"/>
    <w:rsid w:val="00382652"/>
    <w:rsid w:val="0038346F"/>
    <w:rsid w:val="0038376F"/>
    <w:rsid w:val="003837E6"/>
    <w:rsid w:val="00383E06"/>
    <w:rsid w:val="00384269"/>
    <w:rsid w:val="00384511"/>
    <w:rsid w:val="003846E7"/>
    <w:rsid w:val="00384B5D"/>
    <w:rsid w:val="00385907"/>
    <w:rsid w:val="00385A29"/>
    <w:rsid w:val="00386450"/>
    <w:rsid w:val="0038695F"/>
    <w:rsid w:val="00386ECE"/>
    <w:rsid w:val="00387764"/>
    <w:rsid w:val="00387BBA"/>
    <w:rsid w:val="00387CCE"/>
    <w:rsid w:val="00387DCC"/>
    <w:rsid w:val="00390C7D"/>
    <w:rsid w:val="00390D1E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D6D"/>
    <w:rsid w:val="003A00EE"/>
    <w:rsid w:val="003A0B00"/>
    <w:rsid w:val="003A0C1E"/>
    <w:rsid w:val="003A0E8D"/>
    <w:rsid w:val="003A143B"/>
    <w:rsid w:val="003A1888"/>
    <w:rsid w:val="003A1EAB"/>
    <w:rsid w:val="003A3863"/>
    <w:rsid w:val="003A4222"/>
    <w:rsid w:val="003A48B6"/>
    <w:rsid w:val="003A4AAE"/>
    <w:rsid w:val="003A4BD3"/>
    <w:rsid w:val="003A4C99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513F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832"/>
    <w:rsid w:val="003D40D2"/>
    <w:rsid w:val="003D4189"/>
    <w:rsid w:val="003D447E"/>
    <w:rsid w:val="003D4596"/>
    <w:rsid w:val="003D45CA"/>
    <w:rsid w:val="003D5867"/>
    <w:rsid w:val="003D727A"/>
    <w:rsid w:val="003D76A3"/>
    <w:rsid w:val="003D793E"/>
    <w:rsid w:val="003D7E37"/>
    <w:rsid w:val="003D7E5F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4BB4"/>
    <w:rsid w:val="003F5AD1"/>
    <w:rsid w:val="003F5B8D"/>
    <w:rsid w:val="003F6571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9F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A16"/>
    <w:rsid w:val="00422EF3"/>
    <w:rsid w:val="004239CE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B81"/>
    <w:rsid w:val="004300EC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40C3"/>
    <w:rsid w:val="004441FE"/>
    <w:rsid w:val="0044434D"/>
    <w:rsid w:val="004447B2"/>
    <w:rsid w:val="00444DEF"/>
    <w:rsid w:val="00445222"/>
    <w:rsid w:val="0044559B"/>
    <w:rsid w:val="004457A3"/>
    <w:rsid w:val="004458EA"/>
    <w:rsid w:val="00445F9C"/>
    <w:rsid w:val="0044617E"/>
    <w:rsid w:val="00446B09"/>
    <w:rsid w:val="00446C93"/>
    <w:rsid w:val="0044750A"/>
    <w:rsid w:val="0044768E"/>
    <w:rsid w:val="004502A6"/>
    <w:rsid w:val="004507FF"/>
    <w:rsid w:val="00450F2F"/>
    <w:rsid w:val="00451204"/>
    <w:rsid w:val="004516DB"/>
    <w:rsid w:val="0045171E"/>
    <w:rsid w:val="004520E4"/>
    <w:rsid w:val="00452A7E"/>
    <w:rsid w:val="0045302E"/>
    <w:rsid w:val="0045329E"/>
    <w:rsid w:val="004539A3"/>
    <w:rsid w:val="00454EE6"/>
    <w:rsid w:val="00454FB7"/>
    <w:rsid w:val="004551A9"/>
    <w:rsid w:val="00455482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6FA"/>
    <w:rsid w:val="00463AA6"/>
    <w:rsid w:val="00464218"/>
    <w:rsid w:val="00465137"/>
    <w:rsid w:val="00465433"/>
    <w:rsid w:val="004655AF"/>
    <w:rsid w:val="00465DAE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2569"/>
    <w:rsid w:val="00472915"/>
    <w:rsid w:val="00472958"/>
    <w:rsid w:val="004729F5"/>
    <w:rsid w:val="0047317E"/>
    <w:rsid w:val="00473199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654"/>
    <w:rsid w:val="00484BD0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9AC"/>
    <w:rsid w:val="00490D70"/>
    <w:rsid w:val="00490E86"/>
    <w:rsid w:val="004924A8"/>
    <w:rsid w:val="004928A7"/>
    <w:rsid w:val="00492AF0"/>
    <w:rsid w:val="00492D58"/>
    <w:rsid w:val="00492DAB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9C8"/>
    <w:rsid w:val="004C3F3D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AF"/>
    <w:rsid w:val="004D424B"/>
    <w:rsid w:val="004D45DA"/>
    <w:rsid w:val="004D5A38"/>
    <w:rsid w:val="004D5D84"/>
    <w:rsid w:val="004D5E07"/>
    <w:rsid w:val="004D6260"/>
    <w:rsid w:val="004D643C"/>
    <w:rsid w:val="004D6606"/>
    <w:rsid w:val="004D6A7D"/>
    <w:rsid w:val="004D733A"/>
    <w:rsid w:val="004D7B1A"/>
    <w:rsid w:val="004E03E7"/>
    <w:rsid w:val="004E0B2B"/>
    <w:rsid w:val="004E1E40"/>
    <w:rsid w:val="004E1EB8"/>
    <w:rsid w:val="004E2041"/>
    <w:rsid w:val="004E2791"/>
    <w:rsid w:val="004E2936"/>
    <w:rsid w:val="004E3DC9"/>
    <w:rsid w:val="004E4309"/>
    <w:rsid w:val="004E4D16"/>
    <w:rsid w:val="004E5B65"/>
    <w:rsid w:val="004E605E"/>
    <w:rsid w:val="004E6409"/>
    <w:rsid w:val="004E7626"/>
    <w:rsid w:val="004E7872"/>
    <w:rsid w:val="004E7B63"/>
    <w:rsid w:val="004E7D3A"/>
    <w:rsid w:val="004E7E07"/>
    <w:rsid w:val="004F0083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7353"/>
    <w:rsid w:val="004F78DB"/>
    <w:rsid w:val="0050012E"/>
    <w:rsid w:val="00500CE0"/>
    <w:rsid w:val="00501304"/>
    <w:rsid w:val="00501603"/>
    <w:rsid w:val="0050192F"/>
    <w:rsid w:val="00502485"/>
    <w:rsid w:val="005026DF"/>
    <w:rsid w:val="005030F1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6C5"/>
    <w:rsid w:val="00511826"/>
    <w:rsid w:val="005120AC"/>
    <w:rsid w:val="005120FC"/>
    <w:rsid w:val="0051257B"/>
    <w:rsid w:val="005126F3"/>
    <w:rsid w:val="00512810"/>
    <w:rsid w:val="00513689"/>
    <w:rsid w:val="005147A6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CDD"/>
    <w:rsid w:val="00531B78"/>
    <w:rsid w:val="00532240"/>
    <w:rsid w:val="005328D8"/>
    <w:rsid w:val="00533222"/>
    <w:rsid w:val="005338F0"/>
    <w:rsid w:val="00533EFB"/>
    <w:rsid w:val="00534E6C"/>
    <w:rsid w:val="00534FBC"/>
    <w:rsid w:val="005357B5"/>
    <w:rsid w:val="00535F87"/>
    <w:rsid w:val="00536CFE"/>
    <w:rsid w:val="005370F3"/>
    <w:rsid w:val="0053737C"/>
    <w:rsid w:val="00537F89"/>
    <w:rsid w:val="00540522"/>
    <w:rsid w:val="0054119D"/>
    <w:rsid w:val="00541AB3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50037"/>
    <w:rsid w:val="00550365"/>
    <w:rsid w:val="005504FF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3520"/>
    <w:rsid w:val="005638AF"/>
    <w:rsid w:val="00563F75"/>
    <w:rsid w:val="00564BC2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35A2"/>
    <w:rsid w:val="0058360D"/>
    <w:rsid w:val="00583742"/>
    <w:rsid w:val="00584164"/>
    <w:rsid w:val="00584C6B"/>
    <w:rsid w:val="005872EF"/>
    <w:rsid w:val="00587C68"/>
    <w:rsid w:val="00591607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17D6"/>
    <w:rsid w:val="005A34F1"/>
    <w:rsid w:val="005A3BD8"/>
    <w:rsid w:val="005A3FF7"/>
    <w:rsid w:val="005A4522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86D"/>
    <w:rsid w:val="005A7889"/>
    <w:rsid w:val="005A78ED"/>
    <w:rsid w:val="005A7A32"/>
    <w:rsid w:val="005A7B22"/>
    <w:rsid w:val="005A7D28"/>
    <w:rsid w:val="005B023F"/>
    <w:rsid w:val="005B03C6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FCF"/>
    <w:rsid w:val="005B50BA"/>
    <w:rsid w:val="005B521C"/>
    <w:rsid w:val="005B58AF"/>
    <w:rsid w:val="005B5E71"/>
    <w:rsid w:val="005B5F9D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B5F"/>
    <w:rsid w:val="005C0259"/>
    <w:rsid w:val="005C0584"/>
    <w:rsid w:val="005C088A"/>
    <w:rsid w:val="005C09C9"/>
    <w:rsid w:val="005C188A"/>
    <w:rsid w:val="005C194E"/>
    <w:rsid w:val="005C1FF6"/>
    <w:rsid w:val="005C2330"/>
    <w:rsid w:val="005C291A"/>
    <w:rsid w:val="005C310C"/>
    <w:rsid w:val="005C35E2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1028"/>
    <w:rsid w:val="005F1CAC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20F7"/>
    <w:rsid w:val="006021DA"/>
    <w:rsid w:val="006024FC"/>
    <w:rsid w:val="00602CC8"/>
    <w:rsid w:val="006031C6"/>
    <w:rsid w:val="006034B7"/>
    <w:rsid w:val="00603AD8"/>
    <w:rsid w:val="00603ADC"/>
    <w:rsid w:val="00604B1B"/>
    <w:rsid w:val="006050DB"/>
    <w:rsid w:val="006051B2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27E9"/>
    <w:rsid w:val="00612881"/>
    <w:rsid w:val="00612DC3"/>
    <w:rsid w:val="00612FB9"/>
    <w:rsid w:val="006130E9"/>
    <w:rsid w:val="006131A7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6CE"/>
    <w:rsid w:val="00620015"/>
    <w:rsid w:val="006215F0"/>
    <w:rsid w:val="0062188F"/>
    <w:rsid w:val="00621953"/>
    <w:rsid w:val="00621B20"/>
    <w:rsid w:val="00621C05"/>
    <w:rsid w:val="00622B07"/>
    <w:rsid w:val="00623379"/>
    <w:rsid w:val="00623434"/>
    <w:rsid w:val="00623A82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71D8"/>
    <w:rsid w:val="006378F7"/>
    <w:rsid w:val="006409A1"/>
    <w:rsid w:val="00640A86"/>
    <w:rsid w:val="00641203"/>
    <w:rsid w:val="006419BE"/>
    <w:rsid w:val="00641B08"/>
    <w:rsid w:val="00641EF6"/>
    <w:rsid w:val="00643216"/>
    <w:rsid w:val="006435DB"/>
    <w:rsid w:val="00644763"/>
    <w:rsid w:val="0064476F"/>
    <w:rsid w:val="00645072"/>
    <w:rsid w:val="00646393"/>
    <w:rsid w:val="006463A1"/>
    <w:rsid w:val="00646419"/>
    <w:rsid w:val="00646BA7"/>
    <w:rsid w:val="00647376"/>
    <w:rsid w:val="00647854"/>
    <w:rsid w:val="006511F8"/>
    <w:rsid w:val="006514A0"/>
    <w:rsid w:val="006514FE"/>
    <w:rsid w:val="00651850"/>
    <w:rsid w:val="00651EAF"/>
    <w:rsid w:val="00652BB9"/>
    <w:rsid w:val="00652C0C"/>
    <w:rsid w:val="006534EB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A8"/>
    <w:rsid w:val="0065715C"/>
    <w:rsid w:val="00657B6F"/>
    <w:rsid w:val="00660A7B"/>
    <w:rsid w:val="00660BE9"/>
    <w:rsid w:val="00660BF9"/>
    <w:rsid w:val="0066184C"/>
    <w:rsid w:val="00661D59"/>
    <w:rsid w:val="0066256C"/>
    <w:rsid w:val="00662A54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F24"/>
    <w:rsid w:val="006724EB"/>
    <w:rsid w:val="006736BF"/>
    <w:rsid w:val="00673779"/>
    <w:rsid w:val="00673B4D"/>
    <w:rsid w:val="006742E0"/>
    <w:rsid w:val="00675906"/>
    <w:rsid w:val="00676188"/>
    <w:rsid w:val="00676250"/>
    <w:rsid w:val="00676434"/>
    <w:rsid w:val="00676605"/>
    <w:rsid w:val="00676704"/>
    <w:rsid w:val="00676BC9"/>
    <w:rsid w:val="00676D1A"/>
    <w:rsid w:val="006776C9"/>
    <w:rsid w:val="00677774"/>
    <w:rsid w:val="006812B6"/>
    <w:rsid w:val="00681A97"/>
    <w:rsid w:val="0068265C"/>
    <w:rsid w:val="006839E7"/>
    <w:rsid w:val="00684805"/>
    <w:rsid w:val="00684B86"/>
    <w:rsid w:val="006857D7"/>
    <w:rsid w:val="006857FD"/>
    <w:rsid w:val="00685C89"/>
    <w:rsid w:val="00685D0D"/>
    <w:rsid w:val="0068609D"/>
    <w:rsid w:val="006878F6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7E7B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FCF"/>
    <w:rsid w:val="006B684B"/>
    <w:rsid w:val="006B6982"/>
    <w:rsid w:val="006B6E7D"/>
    <w:rsid w:val="006B70FC"/>
    <w:rsid w:val="006C0B73"/>
    <w:rsid w:val="006C0FCE"/>
    <w:rsid w:val="006C1448"/>
    <w:rsid w:val="006C20EE"/>
    <w:rsid w:val="006C273D"/>
    <w:rsid w:val="006C37B0"/>
    <w:rsid w:val="006C3B64"/>
    <w:rsid w:val="006C4134"/>
    <w:rsid w:val="006C5224"/>
    <w:rsid w:val="006C5A4A"/>
    <w:rsid w:val="006C5BD9"/>
    <w:rsid w:val="006C603B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137D"/>
    <w:rsid w:val="006D1925"/>
    <w:rsid w:val="006D197F"/>
    <w:rsid w:val="006D21F6"/>
    <w:rsid w:val="006D285A"/>
    <w:rsid w:val="006D3249"/>
    <w:rsid w:val="006D3417"/>
    <w:rsid w:val="006D381F"/>
    <w:rsid w:val="006D4753"/>
    <w:rsid w:val="006D523E"/>
    <w:rsid w:val="006D58EF"/>
    <w:rsid w:val="006D59C8"/>
    <w:rsid w:val="006D5E45"/>
    <w:rsid w:val="006D6679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2300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559"/>
    <w:rsid w:val="00700C6F"/>
    <w:rsid w:val="00701C4A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C32"/>
    <w:rsid w:val="00710D8C"/>
    <w:rsid w:val="007111D4"/>
    <w:rsid w:val="00711492"/>
    <w:rsid w:val="00711626"/>
    <w:rsid w:val="0071290F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D3B"/>
    <w:rsid w:val="00715235"/>
    <w:rsid w:val="007168E1"/>
    <w:rsid w:val="00716A8F"/>
    <w:rsid w:val="00717596"/>
    <w:rsid w:val="00717917"/>
    <w:rsid w:val="0072033C"/>
    <w:rsid w:val="0072070B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D0"/>
    <w:rsid w:val="00727FD3"/>
    <w:rsid w:val="0073034E"/>
    <w:rsid w:val="007307D5"/>
    <w:rsid w:val="00731378"/>
    <w:rsid w:val="00732ACC"/>
    <w:rsid w:val="00733432"/>
    <w:rsid w:val="00733594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33F6"/>
    <w:rsid w:val="00783B78"/>
    <w:rsid w:val="0078506A"/>
    <w:rsid w:val="00785489"/>
    <w:rsid w:val="00785625"/>
    <w:rsid w:val="00785932"/>
    <w:rsid w:val="00785E60"/>
    <w:rsid w:val="0078630A"/>
    <w:rsid w:val="00786A2F"/>
    <w:rsid w:val="00786B4C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F4"/>
    <w:rsid w:val="007931F7"/>
    <w:rsid w:val="0079418E"/>
    <w:rsid w:val="00794376"/>
    <w:rsid w:val="0079490C"/>
    <w:rsid w:val="00794B44"/>
    <w:rsid w:val="00794EC4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30E"/>
    <w:rsid w:val="007A4B87"/>
    <w:rsid w:val="007A57DF"/>
    <w:rsid w:val="007A5F38"/>
    <w:rsid w:val="007A6145"/>
    <w:rsid w:val="007B0530"/>
    <w:rsid w:val="007B0855"/>
    <w:rsid w:val="007B08DE"/>
    <w:rsid w:val="007B0DA8"/>
    <w:rsid w:val="007B1570"/>
    <w:rsid w:val="007B191B"/>
    <w:rsid w:val="007B1A2C"/>
    <w:rsid w:val="007B258F"/>
    <w:rsid w:val="007B2917"/>
    <w:rsid w:val="007B32B5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519"/>
    <w:rsid w:val="007C0560"/>
    <w:rsid w:val="007C0798"/>
    <w:rsid w:val="007C155D"/>
    <w:rsid w:val="007C15C0"/>
    <w:rsid w:val="007C1787"/>
    <w:rsid w:val="007C3844"/>
    <w:rsid w:val="007C3945"/>
    <w:rsid w:val="007C4848"/>
    <w:rsid w:val="007C4F4E"/>
    <w:rsid w:val="007C57A5"/>
    <w:rsid w:val="007C5EE5"/>
    <w:rsid w:val="007C64B8"/>
    <w:rsid w:val="007C732D"/>
    <w:rsid w:val="007C76B3"/>
    <w:rsid w:val="007C7C6A"/>
    <w:rsid w:val="007D0292"/>
    <w:rsid w:val="007D129B"/>
    <w:rsid w:val="007D16DD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99F"/>
    <w:rsid w:val="007E0D70"/>
    <w:rsid w:val="007E1185"/>
    <w:rsid w:val="007E13A9"/>
    <w:rsid w:val="007E18E8"/>
    <w:rsid w:val="007E25B0"/>
    <w:rsid w:val="007E2968"/>
    <w:rsid w:val="007E2C06"/>
    <w:rsid w:val="007E35E2"/>
    <w:rsid w:val="007E4CF6"/>
    <w:rsid w:val="007E4D3D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733"/>
    <w:rsid w:val="007F1FCD"/>
    <w:rsid w:val="007F26B9"/>
    <w:rsid w:val="007F2B60"/>
    <w:rsid w:val="007F384A"/>
    <w:rsid w:val="007F3DF1"/>
    <w:rsid w:val="007F418B"/>
    <w:rsid w:val="007F4327"/>
    <w:rsid w:val="007F4462"/>
    <w:rsid w:val="007F47DD"/>
    <w:rsid w:val="007F5091"/>
    <w:rsid w:val="007F7065"/>
    <w:rsid w:val="007F74A8"/>
    <w:rsid w:val="007F7BF8"/>
    <w:rsid w:val="007F7CAB"/>
    <w:rsid w:val="00800698"/>
    <w:rsid w:val="0080075F"/>
    <w:rsid w:val="00800B17"/>
    <w:rsid w:val="00800F9C"/>
    <w:rsid w:val="00801623"/>
    <w:rsid w:val="00801854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5A4A"/>
    <w:rsid w:val="00805D62"/>
    <w:rsid w:val="00806818"/>
    <w:rsid w:val="00806B82"/>
    <w:rsid w:val="00807600"/>
    <w:rsid w:val="00807D11"/>
    <w:rsid w:val="008107BC"/>
    <w:rsid w:val="00812055"/>
    <w:rsid w:val="0081237C"/>
    <w:rsid w:val="00812A56"/>
    <w:rsid w:val="00812BE2"/>
    <w:rsid w:val="00813039"/>
    <w:rsid w:val="00813774"/>
    <w:rsid w:val="00813AE8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C9E"/>
    <w:rsid w:val="00820F99"/>
    <w:rsid w:val="008214DF"/>
    <w:rsid w:val="008217CB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F8D"/>
    <w:rsid w:val="008270CC"/>
    <w:rsid w:val="00827406"/>
    <w:rsid w:val="008274DE"/>
    <w:rsid w:val="0082779E"/>
    <w:rsid w:val="00827A19"/>
    <w:rsid w:val="0083087A"/>
    <w:rsid w:val="00830D9E"/>
    <w:rsid w:val="00831484"/>
    <w:rsid w:val="00831919"/>
    <w:rsid w:val="00831F0D"/>
    <w:rsid w:val="0083315A"/>
    <w:rsid w:val="00833278"/>
    <w:rsid w:val="00834311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2EA"/>
    <w:rsid w:val="0084651C"/>
    <w:rsid w:val="00846709"/>
    <w:rsid w:val="008468B7"/>
    <w:rsid w:val="00846D28"/>
    <w:rsid w:val="008474C9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BC5"/>
    <w:rsid w:val="00862A5C"/>
    <w:rsid w:val="0086318C"/>
    <w:rsid w:val="0086355A"/>
    <w:rsid w:val="00863644"/>
    <w:rsid w:val="00863688"/>
    <w:rsid w:val="008638AB"/>
    <w:rsid w:val="00863AA0"/>
    <w:rsid w:val="00864055"/>
    <w:rsid w:val="008649FD"/>
    <w:rsid w:val="00865213"/>
    <w:rsid w:val="00865229"/>
    <w:rsid w:val="0086541A"/>
    <w:rsid w:val="00865801"/>
    <w:rsid w:val="00865D82"/>
    <w:rsid w:val="00866383"/>
    <w:rsid w:val="00866488"/>
    <w:rsid w:val="00867319"/>
    <w:rsid w:val="0086774A"/>
    <w:rsid w:val="00867BD2"/>
    <w:rsid w:val="00867D1C"/>
    <w:rsid w:val="00867D6D"/>
    <w:rsid w:val="00870230"/>
    <w:rsid w:val="00870D75"/>
    <w:rsid w:val="00870F73"/>
    <w:rsid w:val="0087105A"/>
    <w:rsid w:val="008710F3"/>
    <w:rsid w:val="008712B2"/>
    <w:rsid w:val="00871487"/>
    <w:rsid w:val="00871671"/>
    <w:rsid w:val="00871DE3"/>
    <w:rsid w:val="00872264"/>
    <w:rsid w:val="0087350A"/>
    <w:rsid w:val="00873562"/>
    <w:rsid w:val="00875041"/>
    <w:rsid w:val="0087599D"/>
    <w:rsid w:val="00875B5E"/>
    <w:rsid w:val="008766AA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805"/>
    <w:rsid w:val="008A434A"/>
    <w:rsid w:val="008A4C83"/>
    <w:rsid w:val="008A6E05"/>
    <w:rsid w:val="008A75CD"/>
    <w:rsid w:val="008A7CF2"/>
    <w:rsid w:val="008B0066"/>
    <w:rsid w:val="008B033F"/>
    <w:rsid w:val="008B0649"/>
    <w:rsid w:val="008B0BF5"/>
    <w:rsid w:val="008B0F8E"/>
    <w:rsid w:val="008B160F"/>
    <w:rsid w:val="008B17B8"/>
    <w:rsid w:val="008B1B03"/>
    <w:rsid w:val="008B1DA7"/>
    <w:rsid w:val="008B201F"/>
    <w:rsid w:val="008B23C4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43A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A6C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52"/>
    <w:rsid w:val="008E5A9B"/>
    <w:rsid w:val="008E5E4F"/>
    <w:rsid w:val="008E6022"/>
    <w:rsid w:val="008E6C07"/>
    <w:rsid w:val="008E6C78"/>
    <w:rsid w:val="008E7746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AAB"/>
    <w:rsid w:val="00913DE1"/>
    <w:rsid w:val="00914EDC"/>
    <w:rsid w:val="00915A34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3D5F"/>
    <w:rsid w:val="00934052"/>
    <w:rsid w:val="009341FA"/>
    <w:rsid w:val="009342AF"/>
    <w:rsid w:val="009344DF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E5E"/>
    <w:rsid w:val="00944787"/>
    <w:rsid w:val="009450EE"/>
    <w:rsid w:val="009451CA"/>
    <w:rsid w:val="00945A6F"/>
    <w:rsid w:val="009467F2"/>
    <w:rsid w:val="00946878"/>
    <w:rsid w:val="00946C46"/>
    <w:rsid w:val="00947461"/>
    <w:rsid w:val="009476F9"/>
    <w:rsid w:val="00947C5E"/>
    <w:rsid w:val="00950C08"/>
    <w:rsid w:val="00950DD6"/>
    <w:rsid w:val="00951134"/>
    <w:rsid w:val="009511E5"/>
    <w:rsid w:val="00951261"/>
    <w:rsid w:val="00951749"/>
    <w:rsid w:val="009517CE"/>
    <w:rsid w:val="009520C0"/>
    <w:rsid w:val="00952503"/>
    <w:rsid w:val="00953191"/>
    <w:rsid w:val="00953756"/>
    <w:rsid w:val="00954174"/>
    <w:rsid w:val="0095477F"/>
    <w:rsid w:val="0095513C"/>
    <w:rsid w:val="00955AC8"/>
    <w:rsid w:val="00955FB8"/>
    <w:rsid w:val="00957827"/>
    <w:rsid w:val="00957BC5"/>
    <w:rsid w:val="00957E9D"/>
    <w:rsid w:val="009608F0"/>
    <w:rsid w:val="00961052"/>
    <w:rsid w:val="0096122E"/>
    <w:rsid w:val="009619D6"/>
    <w:rsid w:val="00961BC3"/>
    <w:rsid w:val="00961E35"/>
    <w:rsid w:val="00961E54"/>
    <w:rsid w:val="00961F0C"/>
    <w:rsid w:val="009620A9"/>
    <w:rsid w:val="009624DC"/>
    <w:rsid w:val="00962A01"/>
    <w:rsid w:val="00963940"/>
    <w:rsid w:val="00963B2A"/>
    <w:rsid w:val="00963C43"/>
    <w:rsid w:val="0096414B"/>
    <w:rsid w:val="00964A02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ACA"/>
    <w:rsid w:val="009724CA"/>
    <w:rsid w:val="0097251D"/>
    <w:rsid w:val="00973901"/>
    <w:rsid w:val="00973DFE"/>
    <w:rsid w:val="00973F13"/>
    <w:rsid w:val="00974000"/>
    <w:rsid w:val="00974D7C"/>
    <w:rsid w:val="009760D5"/>
    <w:rsid w:val="009766E8"/>
    <w:rsid w:val="00976907"/>
    <w:rsid w:val="00976B65"/>
    <w:rsid w:val="00976C83"/>
    <w:rsid w:val="00977A24"/>
    <w:rsid w:val="00977EA2"/>
    <w:rsid w:val="00977F6A"/>
    <w:rsid w:val="009807FB"/>
    <w:rsid w:val="009810D3"/>
    <w:rsid w:val="009815A3"/>
    <w:rsid w:val="00981AAA"/>
    <w:rsid w:val="00981E51"/>
    <w:rsid w:val="009826FC"/>
    <w:rsid w:val="00982713"/>
    <w:rsid w:val="00982B2F"/>
    <w:rsid w:val="0098326A"/>
    <w:rsid w:val="009832E0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975C3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FD5"/>
    <w:rsid w:val="009C00E2"/>
    <w:rsid w:val="009C0DD3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403"/>
    <w:rsid w:val="009C7573"/>
    <w:rsid w:val="009C7830"/>
    <w:rsid w:val="009C78EB"/>
    <w:rsid w:val="009C798E"/>
    <w:rsid w:val="009D0190"/>
    <w:rsid w:val="009D139A"/>
    <w:rsid w:val="009D1734"/>
    <w:rsid w:val="009D1996"/>
    <w:rsid w:val="009D2A00"/>
    <w:rsid w:val="009D2B04"/>
    <w:rsid w:val="009D31E2"/>
    <w:rsid w:val="009D3DCD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CC4"/>
    <w:rsid w:val="009D7FE8"/>
    <w:rsid w:val="009E05B5"/>
    <w:rsid w:val="009E129C"/>
    <w:rsid w:val="009E2015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E27"/>
    <w:rsid w:val="009F711F"/>
    <w:rsid w:val="009F724D"/>
    <w:rsid w:val="009F7550"/>
    <w:rsid w:val="00A006A7"/>
    <w:rsid w:val="00A010E7"/>
    <w:rsid w:val="00A0243A"/>
    <w:rsid w:val="00A0391E"/>
    <w:rsid w:val="00A03C1A"/>
    <w:rsid w:val="00A044BA"/>
    <w:rsid w:val="00A05750"/>
    <w:rsid w:val="00A0596B"/>
    <w:rsid w:val="00A0679C"/>
    <w:rsid w:val="00A070FB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800"/>
    <w:rsid w:val="00A118CF"/>
    <w:rsid w:val="00A11B72"/>
    <w:rsid w:val="00A120D9"/>
    <w:rsid w:val="00A122A5"/>
    <w:rsid w:val="00A1233D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F3B"/>
    <w:rsid w:val="00A2021A"/>
    <w:rsid w:val="00A2097E"/>
    <w:rsid w:val="00A20BB1"/>
    <w:rsid w:val="00A21605"/>
    <w:rsid w:val="00A21949"/>
    <w:rsid w:val="00A219E1"/>
    <w:rsid w:val="00A22F79"/>
    <w:rsid w:val="00A23047"/>
    <w:rsid w:val="00A23116"/>
    <w:rsid w:val="00A23788"/>
    <w:rsid w:val="00A23A36"/>
    <w:rsid w:val="00A23B50"/>
    <w:rsid w:val="00A23E24"/>
    <w:rsid w:val="00A23EC0"/>
    <w:rsid w:val="00A241CB"/>
    <w:rsid w:val="00A245A3"/>
    <w:rsid w:val="00A24777"/>
    <w:rsid w:val="00A249C5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927"/>
    <w:rsid w:val="00A32E6E"/>
    <w:rsid w:val="00A335AC"/>
    <w:rsid w:val="00A335FE"/>
    <w:rsid w:val="00A3389E"/>
    <w:rsid w:val="00A33A4B"/>
    <w:rsid w:val="00A33B44"/>
    <w:rsid w:val="00A33CC7"/>
    <w:rsid w:val="00A33D87"/>
    <w:rsid w:val="00A34064"/>
    <w:rsid w:val="00A34302"/>
    <w:rsid w:val="00A343AC"/>
    <w:rsid w:val="00A34728"/>
    <w:rsid w:val="00A348C5"/>
    <w:rsid w:val="00A34AF0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6876"/>
    <w:rsid w:val="00A46A04"/>
    <w:rsid w:val="00A46FA2"/>
    <w:rsid w:val="00A47A25"/>
    <w:rsid w:val="00A47C8A"/>
    <w:rsid w:val="00A47CF5"/>
    <w:rsid w:val="00A505AE"/>
    <w:rsid w:val="00A506E7"/>
    <w:rsid w:val="00A510B9"/>
    <w:rsid w:val="00A5255D"/>
    <w:rsid w:val="00A52E2D"/>
    <w:rsid w:val="00A52E38"/>
    <w:rsid w:val="00A5301E"/>
    <w:rsid w:val="00A53306"/>
    <w:rsid w:val="00A5394C"/>
    <w:rsid w:val="00A53ED6"/>
    <w:rsid w:val="00A54BD7"/>
    <w:rsid w:val="00A55054"/>
    <w:rsid w:val="00A55123"/>
    <w:rsid w:val="00A55350"/>
    <w:rsid w:val="00A55A72"/>
    <w:rsid w:val="00A563C8"/>
    <w:rsid w:val="00A56546"/>
    <w:rsid w:val="00A56887"/>
    <w:rsid w:val="00A5697D"/>
    <w:rsid w:val="00A56FEB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FD"/>
    <w:rsid w:val="00A81C7A"/>
    <w:rsid w:val="00A8273A"/>
    <w:rsid w:val="00A82948"/>
    <w:rsid w:val="00A82CA1"/>
    <w:rsid w:val="00A83171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9029F"/>
    <w:rsid w:val="00A90988"/>
    <w:rsid w:val="00A909F7"/>
    <w:rsid w:val="00A91143"/>
    <w:rsid w:val="00A916B6"/>
    <w:rsid w:val="00A9185D"/>
    <w:rsid w:val="00A919E4"/>
    <w:rsid w:val="00A92431"/>
    <w:rsid w:val="00A9284D"/>
    <w:rsid w:val="00A92903"/>
    <w:rsid w:val="00A92FD9"/>
    <w:rsid w:val="00A93D96"/>
    <w:rsid w:val="00A93EBD"/>
    <w:rsid w:val="00A9447D"/>
    <w:rsid w:val="00A94717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EE"/>
    <w:rsid w:val="00AB69F2"/>
    <w:rsid w:val="00AB6BC9"/>
    <w:rsid w:val="00AB6EC3"/>
    <w:rsid w:val="00AB766C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2CA0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3A30"/>
    <w:rsid w:val="00AF3B68"/>
    <w:rsid w:val="00AF3FBA"/>
    <w:rsid w:val="00AF6DAC"/>
    <w:rsid w:val="00AF7DFC"/>
    <w:rsid w:val="00B00120"/>
    <w:rsid w:val="00B00BB4"/>
    <w:rsid w:val="00B00BF2"/>
    <w:rsid w:val="00B00E64"/>
    <w:rsid w:val="00B01437"/>
    <w:rsid w:val="00B01D4F"/>
    <w:rsid w:val="00B01E7F"/>
    <w:rsid w:val="00B02125"/>
    <w:rsid w:val="00B0220E"/>
    <w:rsid w:val="00B028D4"/>
    <w:rsid w:val="00B02F9F"/>
    <w:rsid w:val="00B0528F"/>
    <w:rsid w:val="00B05AE2"/>
    <w:rsid w:val="00B0711B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3255"/>
    <w:rsid w:val="00B23476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CA5"/>
    <w:rsid w:val="00B32528"/>
    <w:rsid w:val="00B32A66"/>
    <w:rsid w:val="00B33AF5"/>
    <w:rsid w:val="00B345FA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E72"/>
    <w:rsid w:val="00B416C2"/>
    <w:rsid w:val="00B42026"/>
    <w:rsid w:val="00B42075"/>
    <w:rsid w:val="00B420F0"/>
    <w:rsid w:val="00B4328C"/>
    <w:rsid w:val="00B43406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A16"/>
    <w:rsid w:val="00B60CC9"/>
    <w:rsid w:val="00B60DEF"/>
    <w:rsid w:val="00B60F8F"/>
    <w:rsid w:val="00B60FC5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747"/>
    <w:rsid w:val="00B65AD0"/>
    <w:rsid w:val="00B65B21"/>
    <w:rsid w:val="00B6631D"/>
    <w:rsid w:val="00B663AD"/>
    <w:rsid w:val="00B668F9"/>
    <w:rsid w:val="00B670E8"/>
    <w:rsid w:val="00B671E4"/>
    <w:rsid w:val="00B6777B"/>
    <w:rsid w:val="00B67F60"/>
    <w:rsid w:val="00B70417"/>
    <w:rsid w:val="00B7051B"/>
    <w:rsid w:val="00B71EBC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721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91A"/>
    <w:rsid w:val="00B86DC0"/>
    <w:rsid w:val="00B87B39"/>
    <w:rsid w:val="00B87BBD"/>
    <w:rsid w:val="00B90005"/>
    <w:rsid w:val="00B9020B"/>
    <w:rsid w:val="00B90407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F2F"/>
    <w:rsid w:val="00BB6979"/>
    <w:rsid w:val="00BB7E5C"/>
    <w:rsid w:val="00BB7FDF"/>
    <w:rsid w:val="00BC1420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95E"/>
    <w:rsid w:val="00BC730C"/>
    <w:rsid w:val="00BC737E"/>
    <w:rsid w:val="00BC758E"/>
    <w:rsid w:val="00BC7EBD"/>
    <w:rsid w:val="00BD0068"/>
    <w:rsid w:val="00BD091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323"/>
    <w:rsid w:val="00BE63B1"/>
    <w:rsid w:val="00BE7153"/>
    <w:rsid w:val="00BE71B3"/>
    <w:rsid w:val="00BE7328"/>
    <w:rsid w:val="00BF0080"/>
    <w:rsid w:val="00BF06A8"/>
    <w:rsid w:val="00BF0FE4"/>
    <w:rsid w:val="00BF1974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379B"/>
    <w:rsid w:val="00C03CCA"/>
    <w:rsid w:val="00C0409C"/>
    <w:rsid w:val="00C04922"/>
    <w:rsid w:val="00C050C2"/>
    <w:rsid w:val="00C05BD5"/>
    <w:rsid w:val="00C05C7C"/>
    <w:rsid w:val="00C06BFB"/>
    <w:rsid w:val="00C06C59"/>
    <w:rsid w:val="00C06E43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CB0"/>
    <w:rsid w:val="00C17FD4"/>
    <w:rsid w:val="00C20098"/>
    <w:rsid w:val="00C206D5"/>
    <w:rsid w:val="00C207D9"/>
    <w:rsid w:val="00C20F92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4814"/>
    <w:rsid w:val="00C253E4"/>
    <w:rsid w:val="00C256DD"/>
    <w:rsid w:val="00C25C6B"/>
    <w:rsid w:val="00C26051"/>
    <w:rsid w:val="00C26AFD"/>
    <w:rsid w:val="00C27026"/>
    <w:rsid w:val="00C27B55"/>
    <w:rsid w:val="00C305FE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503F"/>
    <w:rsid w:val="00C35403"/>
    <w:rsid w:val="00C35C25"/>
    <w:rsid w:val="00C36442"/>
    <w:rsid w:val="00C36813"/>
    <w:rsid w:val="00C36CA4"/>
    <w:rsid w:val="00C370C1"/>
    <w:rsid w:val="00C37B29"/>
    <w:rsid w:val="00C37BCC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439E"/>
    <w:rsid w:val="00C448B0"/>
    <w:rsid w:val="00C44BF9"/>
    <w:rsid w:val="00C4517D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36D6"/>
    <w:rsid w:val="00C53AAB"/>
    <w:rsid w:val="00C53DA5"/>
    <w:rsid w:val="00C53EE2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B2B"/>
    <w:rsid w:val="00C62622"/>
    <w:rsid w:val="00C630E3"/>
    <w:rsid w:val="00C639FF"/>
    <w:rsid w:val="00C64722"/>
    <w:rsid w:val="00C64C07"/>
    <w:rsid w:val="00C65225"/>
    <w:rsid w:val="00C656A5"/>
    <w:rsid w:val="00C65797"/>
    <w:rsid w:val="00C6581F"/>
    <w:rsid w:val="00C66B1E"/>
    <w:rsid w:val="00C66BBB"/>
    <w:rsid w:val="00C671FC"/>
    <w:rsid w:val="00C7017E"/>
    <w:rsid w:val="00C710B9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800FD"/>
    <w:rsid w:val="00C80B70"/>
    <w:rsid w:val="00C813C9"/>
    <w:rsid w:val="00C813D0"/>
    <w:rsid w:val="00C8159A"/>
    <w:rsid w:val="00C819AF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4258"/>
    <w:rsid w:val="00CA4310"/>
    <w:rsid w:val="00CA43F5"/>
    <w:rsid w:val="00CA5025"/>
    <w:rsid w:val="00CA5DDA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A9"/>
    <w:rsid w:val="00CB0141"/>
    <w:rsid w:val="00CB023A"/>
    <w:rsid w:val="00CB0910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D5E"/>
    <w:rsid w:val="00CB6059"/>
    <w:rsid w:val="00CB60CF"/>
    <w:rsid w:val="00CB645C"/>
    <w:rsid w:val="00CB6850"/>
    <w:rsid w:val="00CB6CA6"/>
    <w:rsid w:val="00CB7103"/>
    <w:rsid w:val="00CB75E9"/>
    <w:rsid w:val="00CB7F01"/>
    <w:rsid w:val="00CC0228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4B3A"/>
    <w:rsid w:val="00CC5520"/>
    <w:rsid w:val="00CC5E43"/>
    <w:rsid w:val="00CC601E"/>
    <w:rsid w:val="00CC61DF"/>
    <w:rsid w:val="00CC6488"/>
    <w:rsid w:val="00CC6781"/>
    <w:rsid w:val="00CC6DAF"/>
    <w:rsid w:val="00CC6E5C"/>
    <w:rsid w:val="00CC721F"/>
    <w:rsid w:val="00CC7565"/>
    <w:rsid w:val="00CC78A7"/>
    <w:rsid w:val="00CD048F"/>
    <w:rsid w:val="00CD06DD"/>
    <w:rsid w:val="00CD09EE"/>
    <w:rsid w:val="00CD15F9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37E9"/>
    <w:rsid w:val="00CE4CA5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F8C"/>
    <w:rsid w:val="00D01AAE"/>
    <w:rsid w:val="00D01BC4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6616"/>
    <w:rsid w:val="00D06F21"/>
    <w:rsid w:val="00D072F2"/>
    <w:rsid w:val="00D073C5"/>
    <w:rsid w:val="00D07462"/>
    <w:rsid w:val="00D077D2"/>
    <w:rsid w:val="00D07806"/>
    <w:rsid w:val="00D105AE"/>
    <w:rsid w:val="00D10C39"/>
    <w:rsid w:val="00D112EE"/>
    <w:rsid w:val="00D113D8"/>
    <w:rsid w:val="00D118A6"/>
    <w:rsid w:val="00D11F75"/>
    <w:rsid w:val="00D12217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75F8"/>
    <w:rsid w:val="00D1769C"/>
    <w:rsid w:val="00D17853"/>
    <w:rsid w:val="00D17B3A"/>
    <w:rsid w:val="00D17E79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91D"/>
    <w:rsid w:val="00D271BC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C9B"/>
    <w:rsid w:val="00D4487E"/>
    <w:rsid w:val="00D45A4E"/>
    <w:rsid w:val="00D45F04"/>
    <w:rsid w:val="00D45F72"/>
    <w:rsid w:val="00D4613F"/>
    <w:rsid w:val="00D472D3"/>
    <w:rsid w:val="00D47DFF"/>
    <w:rsid w:val="00D500F2"/>
    <w:rsid w:val="00D50B88"/>
    <w:rsid w:val="00D50C14"/>
    <w:rsid w:val="00D510A9"/>
    <w:rsid w:val="00D51AFD"/>
    <w:rsid w:val="00D51B9F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8D6"/>
    <w:rsid w:val="00D75C3A"/>
    <w:rsid w:val="00D75FBD"/>
    <w:rsid w:val="00D760F4"/>
    <w:rsid w:val="00D76468"/>
    <w:rsid w:val="00D76E55"/>
    <w:rsid w:val="00D77920"/>
    <w:rsid w:val="00D8009C"/>
    <w:rsid w:val="00D80C4D"/>
    <w:rsid w:val="00D80D01"/>
    <w:rsid w:val="00D811E4"/>
    <w:rsid w:val="00D81370"/>
    <w:rsid w:val="00D813EB"/>
    <w:rsid w:val="00D81434"/>
    <w:rsid w:val="00D83B92"/>
    <w:rsid w:val="00D83E68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C3"/>
    <w:rsid w:val="00D95BD7"/>
    <w:rsid w:val="00D95EAC"/>
    <w:rsid w:val="00D95ED6"/>
    <w:rsid w:val="00D961E7"/>
    <w:rsid w:val="00D966DF"/>
    <w:rsid w:val="00D97121"/>
    <w:rsid w:val="00D97272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C9E"/>
    <w:rsid w:val="00DA4720"/>
    <w:rsid w:val="00DA4D2A"/>
    <w:rsid w:val="00DA57C3"/>
    <w:rsid w:val="00DA5836"/>
    <w:rsid w:val="00DA5CB3"/>
    <w:rsid w:val="00DA6549"/>
    <w:rsid w:val="00DA673F"/>
    <w:rsid w:val="00DA6920"/>
    <w:rsid w:val="00DB0499"/>
    <w:rsid w:val="00DB0BB3"/>
    <w:rsid w:val="00DB0DA8"/>
    <w:rsid w:val="00DB0DD8"/>
    <w:rsid w:val="00DB0F13"/>
    <w:rsid w:val="00DB1268"/>
    <w:rsid w:val="00DB1E57"/>
    <w:rsid w:val="00DB1F77"/>
    <w:rsid w:val="00DB2057"/>
    <w:rsid w:val="00DB27A7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75D6"/>
    <w:rsid w:val="00DC7BC8"/>
    <w:rsid w:val="00DD0D7C"/>
    <w:rsid w:val="00DD1203"/>
    <w:rsid w:val="00DD1CF8"/>
    <w:rsid w:val="00DD2070"/>
    <w:rsid w:val="00DD2499"/>
    <w:rsid w:val="00DD2832"/>
    <w:rsid w:val="00DD2AF1"/>
    <w:rsid w:val="00DD3143"/>
    <w:rsid w:val="00DD348E"/>
    <w:rsid w:val="00DD35B8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C1D"/>
    <w:rsid w:val="00DE5480"/>
    <w:rsid w:val="00DE60DC"/>
    <w:rsid w:val="00DE62F1"/>
    <w:rsid w:val="00DE6502"/>
    <w:rsid w:val="00DE6AA2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598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E00200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22E"/>
    <w:rsid w:val="00E04A04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2018D"/>
    <w:rsid w:val="00E229C0"/>
    <w:rsid w:val="00E22AB3"/>
    <w:rsid w:val="00E22F11"/>
    <w:rsid w:val="00E23CA8"/>
    <w:rsid w:val="00E23EF2"/>
    <w:rsid w:val="00E253AA"/>
    <w:rsid w:val="00E25535"/>
    <w:rsid w:val="00E255E8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1A4B"/>
    <w:rsid w:val="00E32434"/>
    <w:rsid w:val="00E32931"/>
    <w:rsid w:val="00E333B3"/>
    <w:rsid w:val="00E337C9"/>
    <w:rsid w:val="00E345B7"/>
    <w:rsid w:val="00E346A8"/>
    <w:rsid w:val="00E34990"/>
    <w:rsid w:val="00E34B7D"/>
    <w:rsid w:val="00E34EDC"/>
    <w:rsid w:val="00E35936"/>
    <w:rsid w:val="00E35D6E"/>
    <w:rsid w:val="00E35E8F"/>
    <w:rsid w:val="00E3692F"/>
    <w:rsid w:val="00E36B5C"/>
    <w:rsid w:val="00E36C86"/>
    <w:rsid w:val="00E371FA"/>
    <w:rsid w:val="00E37CF6"/>
    <w:rsid w:val="00E37E01"/>
    <w:rsid w:val="00E4003F"/>
    <w:rsid w:val="00E4007C"/>
    <w:rsid w:val="00E40A87"/>
    <w:rsid w:val="00E4184E"/>
    <w:rsid w:val="00E42317"/>
    <w:rsid w:val="00E425C0"/>
    <w:rsid w:val="00E42716"/>
    <w:rsid w:val="00E4276D"/>
    <w:rsid w:val="00E428B3"/>
    <w:rsid w:val="00E42CE0"/>
    <w:rsid w:val="00E43C06"/>
    <w:rsid w:val="00E43C19"/>
    <w:rsid w:val="00E44900"/>
    <w:rsid w:val="00E44D88"/>
    <w:rsid w:val="00E44F32"/>
    <w:rsid w:val="00E44FA9"/>
    <w:rsid w:val="00E453A4"/>
    <w:rsid w:val="00E45E49"/>
    <w:rsid w:val="00E47675"/>
    <w:rsid w:val="00E47D03"/>
    <w:rsid w:val="00E507E0"/>
    <w:rsid w:val="00E5084D"/>
    <w:rsid w:val="00E50A4A"/>
    <w:rsid w:val="00E50D00"/>
    <w:rsid w:val="00E51199"/>
    <w:rsid w:val="00E51B8D"/>
    <w:rsid w:val="00E524AF"/>
    <w:rsid w:val="00E52960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7D6"/>
    <w:rsid w:val="00E66F12"/>
    <w:rsid w:val="00E67977"/>
    <w:rsid w:val="00E67C3F"/>
    <w:rsid w:val="00E705C3"/>
    <w:rsid w:val="00E7108F"/>
    <w:rsid w:val="00E7261C"/>
    <w:rsid w:val="00E726A1"/>
    <w:rsid w:val="00E72A18"/>
    <w:rsid w:val="00E72AF5"/>
    <w:rsid w:val="00E73045"/>
    <w:rsid w:val="00E73210"/>
    <w:rsid w:val="00E738CF"/>
    <w:rsid w:val="00E74241"/>
    <w:rsid w:val="00E74246"/>
    <w:rsid w:val="00E7473D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F4D"/>
    <w:rsid w:val="00EA03A5"/>
    <w:rsid w:val="00EA084D"/>
    <w:rsid w:val="00EA1081"/>
    <w:rsid w:val="00EA1B4E"/>
    <w:rsid w:val="00EA23B2"/>
    <w:rsid w:val="00EA2930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C0BA6"/>
    <w:rsid w:val="00EC0D64"/>
    <w:rsid w:val="00EC0DB3"/>
    <w:rsid w:val="00EC0E8A"/>
    <w:rsid w:val="00EC1A1A"/>
    <w:rsid w:val="00EC1BA1"/>
    <w:rsid w:val="00EC1CC1"/>
    <w:rsid w:val="00EC1F64"/>
    <w:rsid w:val="00EC209E"/>
    <w:rsid w:val="00EC4381"/>
    <w:rsid w:val="00EC49CD"/>
    <w:rsid w:val="00EC52EC"/>
    <w:rsid w:val="00EC563C"/>
    <w:rsid w:val="00EC61A9"/>
    <w:rsid w:val="00EC78D1"/>
    <w:rsid w:val="00ED03A9"/>
    <w:rsid w:val="00ED0C0C"/>
    <w:rsid w:val="00ED13AC"/>
    <w:rsid w:val="00ED13C8"/>
    <w:rsid w:val="00ED17D9"/>
    <w:rsid w:val="00ED181F"/>
    <w:rsid w:val="00ED1C9D"/>
    <w:rsid w:val="00ED2053"/>
    <w:rsid w:val="00ED2FCC"/>
    <w:rsid w:val="00ED3C59"/>
    <w:rsid w:val="00ED4AA4"/>
    <w:rsid w:val="00ED51AF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C4B"/>
    <w:rsid w:val="00EF05EF"/>
    <w:rsid w:val="00EF0BAA"/>
    <w:rsid w:val="00EF214F"/>
    <w:rsid w:val="00EF21FD"/>
    <w:rsid w:val="00EF277C"/>
    <w:rsid w:val="00EF2B9B"/>
    <w:rsid w:val="00EF2D82"/>
    <w:rsid w:val="00EF4043"/>
    <w:rsid w:val="00EF43D0"/>
    <w:rsid w:val="00EF4B58"/>
    <w:rsid w:val="00EF5472"/>
    <w:rsid w:val="00EF5599"/>
    <w:rsid w:val="00EF5874"/>
    <w:rsid w:val="00EF58BC"/>
    <w:rsid w:val="00EF5FDB"/>
    <w:rsid w:val="00EF62A9"/>
    <w:rsid w:val="00EF645D"/>
    <w:rsid w:val="00EF6A16"/>
    <w:rsid w:val="00EF6D06"/>
    <w:rsid w:val="00EF6EF4"/>
    <w:rsid w:val="00EF7B00"/>
    <w:rsid w:val="00F0092B"/>
    <w:rsid w:val="00F01208"/>
    <w:rsid w:val="00F012FE"/>
    <w:rsid w:val="00F01682"/>
    <w:rsid w:val="00F02702"/>
    <w:rsid w:val="00F02B1E"/>
    <w:rsid w:val="00F03136"/>
    <w:rsid w:val="00F03636"/>
    <w:rsid w:val="00F037FC"/>
    <w:rsid w:val="00F03A3C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31FA"/>
    <w:rsid w:val="00F13A36"/>
    <w:rsid w:val="00F13F1D"/>
    <w:rsid w:val="00F14A99"/>
    <w:rsid w:val="00F14C71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701D5"/>
    <w:rsid w:val="00F71072"/>
    <w:rsid w:val="00F71085"/>
    <w:rsid w:val="00F72115"/>
    <w:rsid w:val="00F72473"/>
    <w:rsid w:val="00F72B0B"/>
    <w:rsid w:val="00F73EB3"/>
    <w:rsid w:val="00F74127"/>
    <w:rsid w:val="00F74856"/>
    <w:rsid w:val="00F7524A"/>
    <w:rsid w:val="00F75BA1"/>
    <w:rsid w:val="00F76182"/>
    <w:rsid w:val="00F76A3D"/>
    <w:rsid w:val="00F76D90"/>
    <w:rsid w:val="00F76ED3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DB1"/>
    <w:rsid w:val="00F924F6"/>
    <w:rsid w:val="00F92D04"/>
    <w:rsid w:val="00F936E0"/>
    <w:rsid w:val="00F93FAD"/>
    <w:rsid w:val="00F9465D"/>
    <w:rsid w:val="00F94873"/>
    <w:rsid w:val="00F94B6E"/>
    <w:rsid w:val="00F9596D"/>
    <w:rsid w:val="00F95EDE"/>
    <w:rsid w:val="00F9633E"/>
    <w:rsid w:val="00F96B0B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DCB"/>
    <w:rsid w:val="00FA3233"/>
    <w:rsid w:val="00FA3562"/>
    <w:rsid w:val="00FA396A"/>
    <w:rsid w:val="00FA424F"/>
    <w:rsid w:val="00FA4316"/>
    <w:rsid w:val="00FA4959"/>
    <w:rsid w:val="00FA5632"/>
    <w:rsid w:val="00FA5A6B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B0BEC"/>
    <w:rsid w:val="00FB0D04"/>
    <w:rsid w:val="00FB27A8"/>
    <w:rsid w:val="00FB29D6"/>
    <w:rsid w:val="00FB2B7A"/>
    <w:rsid w:val="00FB3D81"/>
    <w:rsid w:val="00FB4B12"/>
    <w:rsid w:val="00FB4FB0"/>
    <w:rsid w:val="00FB627D"/>
    <w:rsid w:val="00FB6ECF"/>
    <w:rsid w:val="00FB70AE"/>
    <w:rsid w:val="00FC027C"/>
    <w:rsid w:val="00FC061B"/>
    <w:rsid w:val="00FC0954"/>
    <w:rsid w:val="00FC11D1"/>
    <w:rsid w:val="00FC16D0"/>
    <w:rsid w:val="00FC1865"/>
    <w:rsid w:val="00FC2C83"/>
    <w:rsid w:val="00FC3B87"/>
    <w:rsid w:val="00FC3D2D"/>
    <w:rsid w:val="00FC41D0"/>
    <w:rsid w:val="00FC521C"/>
    <w:rsid w:val="00FC55DE"/>
    <w:rsid w:val="00FC5743"/>
    <w:rsid w:val="00FC583B"/>
    <w:rsid w:val="00FC64B9"/>
    <w:rsid w:val="00FC673D"/>
    <w:rsid w:val="00FC6C70"/>
    <w:rsid w:val="00FC7083"/>
    <w:rsid w:val="00FC7FD6"/>
    <w:rsid w:val="00FD0308"/>
    <w:rsid w:val="00FD033A"/>
    <w:rsid w:val="00FD1060"/>
    <w:rsid w:val="00FD12C0"/>
    <w:rsid w:val="00FD1729"/>
    <w:rsid w:val="00FD18BB"/>
    <w:rsid w:val="00FD1B9D"/>
    <w:rsid w:val="00FD1F7F"/>
    <w:rsid w:val="00FD2882"/>
    <w:rsid w:val="00FD2C7F"/>
    <w:rsid w:val="00FD2C9E"/>
    <w:rsid w:val="00FD3592"/>
    <w:rsid w:val="00FD432D"/>
    <w:rsid w:val="00FD4857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E0B65"/>
    <w:rsid w:val="00FE0C3F"/>
    <w:rsid w:val="00FE2850"/>
    <w:rsid w:val="00FE2FB0"/>
    <w:rsid w:val="00FE3608"/>
    <w:rsid w:val="00FE413C"/>
    <w:rsid w:val="00FE461C"/>
    <w:rsid w:val="00FE4BB0"/>
    <w:rsid w:val="00FE4D5F"/>
    <w:rsid w:val="00FE4D7E"/>
    <w:rsid w:val="00FE5D1A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docId w15:val="{AC1C0437-8A58-4CDF-A7E7-3D8C9714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6" ma:contentTypeDescription="Crée un document." ma:contentTypeScope="" ma:versionID="4b6617906595c18c953c8e59d065a82f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0bde6d367d1509740e794b9c116479da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customXml/itemProps3.xml><?xml version="1.0" encoding="utf-8"?>
<ds:datastoreItem xmlns:ds="http://schemas.openxmlformats.org/officeDocument/2006/customXml" ds:itemID="{E5D6BF23-3F15-4455-B5FA-F2CE5B59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9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27</cp:revision>
  <dcterms:created xsi:type="dcterms:W3CDTF">2022-11-04T08:18:00Z</dcterms:created>
  <dcterms:modified xsi:type="dcterms:W3CDTF">2025-11-28T07:47:00Z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